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3D373" w14:textId="38FA4E69" w:rsidR="00241635" w:rsidRPr="00E07ABE" w:rsidRDefault="006C4CDA" w:rsidP="009A3618">
      <w:pPr>
        <w:rPr>
          <w:b/>
          <w:color w:val="F7CAAC" w:themeColor="accent2" w:themeTint="66"/>
          <w:sz w:val="28"/>
          <w:szCs w:val="28"/>
          <w:u w:val="single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</w:pPr>
      <w:r w:rsidRPr="00EC358B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DBC8B8" wp14:editId="1198D1CC">
                <wp:simplePos x="0" y="0"/>
                <wp:positionH relativeFrom="margin">
                  <wp:posOffset>-281305</wp:posOffset>
                </wp:positionH>
                <wp:positionV relativeFrom="paragraph">
                  <wp:posOffset>1292860</wp:posOffset>
                </wp:positionV>
                <wp:extent cx="7400925" cy="1828800"/>
                <wp:effectExtent l="12700" t="12700" r="15875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00925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7ABA08FF" w14:textId="77777777" w:rsidR="00385E5C" w:rsidRPr="00E07ABE" w:rsidRDefault="00385E5C" w:rsidP="005607B6">
                            <w:pPr>
                              <w:spacing w:after="0"/>
                              <w:ind w:firstLine="720"/>
                              <w:rPr>
                                <w:rFonts w:cstheme="minorHAnsi"/>
                                <w:b/>
                                <w:sz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20"/>
                              </w:rPr>
                              <w:t xml:space="preserve">          </w:t>
                            </w:r>
                            <w:r w:rsidR="009F0202" w:rsidRPr="00E07ABE">
                              <w:rPr>
                                <w:rFonts w:cstheme="minorHAnsi"/>
                                <w:sz w:val="20"/>
                              </w:rPr>
                              <w:tab/>
                            </w:r>
                            <w:r w:rsidR="009F0202" w:rsidRPr="00E07ABE">
                              <w:rPr>
                                <w:rFonts w:cstheme="minorHAnsi"/>
                                <w:sz w:val="20"/>
                              </w:rPr>
                              <w:tab/>
                            </w:r>
                            <w:r w:rsidR="009F0202" w:rsidRPr="00E07ABE">
                              <w:rPr>
                                <w:rFonts w:cstheme="minorHAnsi"/>
                                <w:sz w:val="20"/>
                              </w:rPr>
                              <w:tab/>
                            </w:r>
                            <w:r w:rsidR="009F0202" w:rsidRPr="00E07ABE">
                              <w:rPr>
                                <w:rFonts w:cstheme="minorHAnsi"/>
                                <w:sz w:val="20"/>
                              </w:rPr>
                              <w:tab/>
                            </w:r>
                            <w:r w:rsidR="00EC358B" w:rsidRPr="00E07ABE">
                              <w:rPr>
                                <w:rFonts w:cstheme="minorHAnsi"/>
                                <w:sz w:val="20"/>
                              </w:rPr>
                              <w:t xml:space="preserve">        </w:t>
                            </w:r>
                            <w:r w:rsidRPr="00E07ABE">
                              <w:rPr>
                                <w:rFonts w:cstheme="minorHAnsi"/>
                                <w:sz w:val="20"/>
                              </w:rPr>
                              <w:t xml:space="preserve"> </w:t>
                            </w:r>
                            <w:r w:rsidR="009A3618" w:rsidRPr="00E07ABE">
                              <w:rPr>
                                <w:rFonts w:cstheme="minorHAnsi"/>
                                <w:sz w:val="20"/>
                              </w:rPr>
                              <w:t xml:space="preserve">  </w:t>
                            </w:r>
                            <w:r w:rsidR="00F7769E" w:rsidRPr="00E07ABE">
                              <w:rPr>
                                <w:rFonts w:cstheme="minorHAnsi"/>
                                <w:sz w:val="20"/>
                              </w:rPr>
                              <w:t xml:space="preserve">   </w:t>
                            </w:r>
                            <w:r w:rsidR="005607B6" w:rsidRPr="00E07ABE">
                              <w:rPr>
                                <w:rFonts w:cstheme="minorHAnsi"/>
                                <w:sz w:val="20"/>
                              </w:rPr>
                              <w:t xml:space="preserve">  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0070C0"/>
                                <w:sz w:val="24"/>
                              </w:rPr>
                              <w:t>SUBSEQUENT RESPONDER(S)</w:t>
                            </w:r>
                          </w:p>
                          <w:p w14:paraId="4DF8292E" w14:textId="65F4214A" w:rsidR="00385E5C" w:rsidRPr="00E07ABE" w:rsidRDefault="00385E5C" w:rsidP="005607B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b/>
                                <w:color w:val="FF0000"/>
                                <w:sz w:val="16"/>
                                <w:szCs w:val="20"/>
                                <w:u w:val="single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FF0000"/>
                                <w:sz w:val="16"/>
                                <w:szCs w:val="20"/>
                                <w:u w:val="single"/>
                              </w:rPr>
                              <w:t>DO NOT DELAY DEFIBRILLATION</w:t>
                            </w:r>
                          </w:p>
                          <w:p w14:paraId="44509E01" w14:textId="21552916" w:rsidR="00385E5C" w:rsidRPr="00E07ABE" w:rsidRDefault="00385E5C" w:rsidP="005607B6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color w:val="FF0000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color w:val="FF0000"/>
                                <w:sz w:val="16"/>
                                <w:szCs w:val="20"/>
                              </w:rPr>
                              <w:t>Remove all internal &amp; external fetal monitors</w:t>
                            </w:r>
                          </w:p>
                          <w:p w14:paraId="63CA7376" w14:textId="77777777" w:rsidR="00385E5C" w:rsidRPr="00E07ABE" w:rsidRDefault="00385E5C" w:rsidP="00385E5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i/>
                                <w:sz w:val="16"/>
                                <w:szCs w:val="20"/>
                                <w:u w:val="single"/>
                              </w:rPr>
                              <w:t>MANUAL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 xml:space="preserve"> Left Uterine Displacement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 maintained</w:t>
                            </w:r>
                          </w:p>
                          <w:p w14:paraId="68BC73AB" w14:textId="1AC46DEF" w:rsidR="00385E5C" w:rsidRPr="00E07ABE" w:rsidRDefault="00385E5C" w:rsidP="00385E5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Follow ACLS protocols</w:t>
                            </w:r>
                            <w:r w:rsidR="00A2511A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 – early consideration of VA ECMO</w:t>
                            </w:r>
                            <w:r w:rsidR="003775FC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 if ROSC not achieved</w:t>
                            </w:r>
                          </w:p>
                          <w:p w14:paraId="1CCF4FCC" w14:textId="291E020C" w:rsidR="00115D0D" w:rsidRPr="00E07ABE" w:rsidRDefault="00385E5C" w:rsidP="00115D0D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Ventilate with 100% O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  <w:vertAlign w:val="subscript"/>
                              </w:rPr>
                              <w:t>2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 xml:space="preserve">, </w:t>
                            </w:r>
                            <w:r w:rsidR="00DE668A"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>secure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 xml:space="preserve"> airway </w:t>
                            </w:r>
                            <w:r w:rsidR="007D4271"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 xml:space="preserve">– minimize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>interrupti</w:t>
                            </w:r>
                            <w:r w:rsidR="007D4271"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>on to</w:t>
                            </w:r>
                            <w:r w:rsidR="00371A8D"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szCs w:val="20"/>
                              </w:rPr>
                              <w:t>chest compressions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. – BVM/LMA</w:t>
                            </w:r>
                            <w:r w:rsidR="009F0202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/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 if ETT not possible.</w:t>
                            </w:r>
                          </w:p>
                          <w:p w14:paraId="3196E48C" w14:textId="04CA973E" w:rsidR="00115D0D" w:rsidRPr="00E07ABE" w:rsidRDefault="00115D0D" w:rsidP="00115D0D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i/>
                                <w:sz w:val="16"/>
                                <w:szCs w:val="21"/>
                              </w:rPr>
                              <w:t>no induction meds or paralytics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1"/>
                              </w:rPr>
                              <w:t xml:space="preserve"> if unconscious– just intubate. Anticipate swollen OB airway.</w:t>
                            </w:r>
                          </w:p>
                          <w:p w14:paraId="5D994E81" w14:textId="7C3059DB" w:rsidR="00C15657" w:rsidRPr="00E07ABE" w:rsidRDefault="008453EB" w:rsidP="008453EB">
                            <w:pPr>
                              <w:pStyle w:val="ListParagraph"/>
                              <w:spacing w:after="0"/>
                              <w:ind w:left="1440"/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</w:rPr>
                              <w:t xml:space="preserve">                            </w:t>
                            </w:r>
                            <w:r w:rsidR="00385E5C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PREPARE FOR RECUSCITATIVE C/S</w:t>
                            </w:r>
                            <w:r w:rsidR="00371A8D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 xml:space="preserve">: 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goal</w:t>
                            </w:r>
                            <w:r w:rsidR="00385E5C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 xml:space="preserve"> &lt; 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4</w:t>
                            </w:r>
                            <w:r w:rsidR="00385E5C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min FROM ONSET OF ARREST</w:t>
                            </w:r>
                            <w:r w:rsidR="009F0202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, AT SITE OF ARREST</w:t>
                            </w:r>
                            <w:r w:rsidR="00385E5C" w:rsidRPr="00E07ABE">
                              <w:rPr>
                                <w:rFonts w:cstheme="minorHAnsi"/>
                                <w:b/>
                                <w:color w:val="FF0000"/>
                                <w:sz w:val="18"/>
                                <w:szCs w:val="13"/>
                                <w:highlight w:val="yellow"/>
                              </w:rPr>
                              <w:t>.</w:t>
                            </w:r>
                          </w:p>
                          <w:p w14:paraId="5D659376" w14:textId="77777777" w:rsidR="009F0202" w:rsidRPr="00E07ABE" w:rsidRDefault="009F0202" w:rsidP="009F0202">
                            <w:pPr>
                              <w:spacing w:after="0"/>
                              <w:rPr>
                                <w:rFonts w:cstheme="minorHAnsi"/>
                                <w:sz w:val="2"/>
                                <w:szCs w:val="4"/>
                              </w:rPr>
                            </w:pPr>
                          </w:p>
                          <w:p w14:paraId="1CD70596" w14:textId="77777777" w:rsidR="00C15657" w:rsidRPr="00E07ABE" w:rsidRDefault="00C15657" w:rsidP="00C1565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IVs ABOVE diaphragm only, Humeral I.O. if necessary.</w:t>
                            </w:r>
                          </w:p>
                          <w:p w14:paraId="7FFE1EA9" w14:textId="6094AEEA" w:rsidR="00C15657" w:rsidRPr="00E07ABE" w:rsidRDefault="00C15657" w:rsidP="00C1565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Continue CPR until ROSC</w:t>
                            </w:r>
                            <w:r w:rsidR="00115D0D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. </w:t>
                            </w:r>
                            <w:r w:rsidR="00DD1367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May need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ECMO.</w:t>
                            </w:r>
                          </w:p>
                          <w:p w14:paraId="52EB2B0F" w14:textId="263FE18E" w:rsidR="00C15657" w:rsidRPr="00E07ABE" w:rsidRDefault="009F0202" w:rsidP="00C1565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If MgS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O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  <w:vertAlign w:val="subscript"/>
                              </w:rPr>
                              <w:t>4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- toxicity suspected: </w:t>
                            </w:r>
                            <w:r w:rsidR="00371A8D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TX: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Ca </w:t>
                            </w:r>
                            <w:r w:rsidR="00C15657"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 xml:space="preserve">gluconate (30mL 10%) or Ca Chloride (10mL 10%) </w:t>
                            </w:r>
                          </w:p>
                          <w:p w14:paraId="22DFCD6C" w14:textId="77777777" w:rsidR="009F0202" w:rsidRPr="00E07ABE" w:rsidRDefault="009F0202" w:rsidP="00C15657">
                            <w:pPr>
                              <w:pStyle w:val="ListParagraph"/>
                              <w:numPr>
                                <w:ilvl w:val="1"/>
                                <w:numId w:val="2"/>
                              </w:numPr>
                              <w:rPr>
                                <w:rFonts w:cstheme="minorHAnsi"/>
                                <w:sz w:val="16"/>
                                <w:szCs w:val="20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20"/>
                              </w:rPr>
                              <w:t>NICU team for fetal delivery</w:t>
                            </w:r>
                          </w:p>
                          <w:p w14:paraId="7ED85C15" w14:textId="77777777" w:rsidR="00C15657" w:rsidRPr="00E07ABE" w:rsidRDefault="00C15657" w:rsidP="00C15657">
                            <w:pPr>
                              <w:rPr>
                                <w:rFonts w:cstheme="minorHAnsi"/>
                                <w:b/>
                                <w:sz w:val="18"/>
                                <w:highlight w:val="yellow"/>
                              </w:rPr>
                            </w:pPr>
                          </w:p>
                          <w:p w14:paraId="4D518624" w14:textId="77777777" w:rsidR="00385E5C" w:rsidRPr="00E07ABE" w:rsidRDefault="00385E5C" w:rsidP="00385E5C">
                            <w:pPr>
                              <w:ind w:left="360"/>
                              <w:rPr>
                                <w:rFonts w:cstheme="minorHAnsi"/>
                                <w:sz w:val="20"/>
                              </w:rPr>
                            </w:pPr>
                          </w:p>
                          <w:p w14:paraId="4B93FE4D" w14:textId="77777777" w:rsidR="00385E5C" w:rsidRPr="00E07ABE" w:rsidRDefault="00385E5C" w:rsidP="00385E5C">
                            <w:pPr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DBC8B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22.15pt;margin-top:101.8pt;width:582.75pt;height:2in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" fillcolor="white [3201]" strokecolor="#0070c0" strokeweight="2pt">
                <v:textbox>
                  <w:txbxContent>
                    <w:p w14:paraId="7ABA08FF" w14:textId="77777777" w:rsidR="00385E5C" w:rsidRPr="00E07ABE" w:rsidRDefault="00385E5C" w:rsidP="005607B6">
                      <w:pPr>
                        <w:spacing w:after="0"/>
                        <w:ind w:firstLine="720"/>
                        <w:rPr>
                          <w:rFonts w:cstheme="minorHAnsi"/>
                          <w:b/>
                          <w:sz w:val="20"/>
                        </w:rPr>
                      </w:pPr>
                      <w:r w:rsidRPr="00E07ABE">
                        <w:rPr>
                          <w:rFonts w:cstheme="minorHAnsi"/>
                          <w:sz w:val="20"/>
                        </w:rPr>
                        <w:t xml:space="preserve">          </w:t>
                      </w:r>
                      <w:r w:rsidR="009F0202" w:rsidRPr="00E07ABE">
                        <w:rPr>
                          <w:rFonts w:cstheme="minorHAnsi"/>
                          <w:sz w:val="20"/>
                        </w:rPr>
                        <w:tab/>
                      </w:r>
                      <w:r w:rsidR="009F0202" w:rsidRPr="00E07ABE">
                        <w:rPr>
                          <w:rFonts w:cstheme="minorHAnsi"/>
                          <w:sz w:val="20"/>
                        </w:rPr>
                        <w:tab/>
                      </w:r>
                      <w:r w:rsidR="009F0202" w:rsidRPr="00E07ABE">
                        <w:rPr>
                          <w:rFonts w:cstheme="minorHAnsi"/>
                          <w:sz w:val="20"/>
                        </w:rPr>
                        <w:tab/>
                      </w:r>
                      <w:r w:rsidR="009F0202" w:rsidRPr="00E07ABE">
                        <w:rPr>
                          <w:rFonts w:cstheme="minorHAnsi"/>
                          <w:sz w:val="20"/>
                        </w:rPr>
                        <w:tab/>
                      </w:r>
                      <w:r w:rsidR="00EC358B" w:rsidRPr="00E07ABE">
                        <w:rPr>
                          <w:rFonts w:cstheme="minorHAnsi"/>
                          <w:sz w:val="20"/>
                        </w:rPr>
                        <w:t xml:space="preserve">        </w:t>
                      </w:r>
                      <w:r w:rsidRPr="00E07ABE">
                        <w:rPr>
                          <w:rFonts w:cstheme="minorHAnsi"/>
                          <w:sz w:val="20"/>
                        </w:rPr>
                        <w:t xml:space="preserve"> </w:t>
                      </w:r>
                      <w:r w:rsidR="009A3618" w:rsidRPr="00E07ABE">
                        <w:rPr>
                          <w:rFonts w:cstheme="minorHAnsi"/>
                          <w:sz w:val="20"/>
                        </w:rPr>
                        <w:t xml:space="preserve">  </w:t>
                      </w:r>
                      <w:r w:rsidR="00F7769E" w:rsidRPr="00E07ABE">
                        <w:rPr>
                          <w:rFonts w:cstheme="minorHAnsi"/>
                          <w:sz w:val="20"/>
                        </w:rPr>
                        <w:t xml:space="preserve">   </w:t>
                      </w:r>
                      <w:r w:rsidR="005607B6" w:rsidRPr="00E07ABE">
                        <w:rPr>
                          <w:rFonts w:cstheme="minorHAnsi"/>
                          <w:sz w:val="20"/>
                        </w:rPr>
                        <w:t xml:space="preserve">  </w:t>
                      </w:r>
                      <w:r w:rsidRPr="00E07ABE">
                        <w:rPr>
                          <w:rFonts w:cstheme="minorHAnsi"/>
                          <w:b/>
                          <w:color w:val="0070C0"/>
                          <w:sz w:val="24"/>
                        </w:rPr>
                        <w:t>SUBSEQUENT RESPONDER(S)</w:t>
                      </w:r>
                    </w:p>
                    <w:p w14:paraId="4DF8292E" w14:textId="65F4214A" w:rsidR="00385E5C" w:rsidRPr="00E07ABE" w:rsidRDefault="00385E5C" w:rsidP="005607B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b/>
                          <w:color w:val="FF0000"/>
                          <w:sz w:val="16"/>
                          <w:szCs w:val="20"/>
                          <w:u w:val="single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FF0000"/>
                          <w:sz w:val="16"/>
                          <w:szCs w:val="20"/>
                          <w:u w:val="single"/>
                        </w:rPr>
                        <w:t>DO NOT DELAY DEFIBRILLATION</w:t>
                      </w:r>
                    </w:p>
                    <w:p w14:paraId="44509E01" w14:textId="21552916" w:rsidR="00385E5C" w:rsidRPr="00E07ABE" w:rsidRDefault="00385E5C" w:rsidP="005607B6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0"/>
                        <w:rPr>
                          <w:rFonts w:cstheme="minorHAnsi"/>
                          <w:color w:val="FF0000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color w:val="FF0000"/>
                          <w:sz w:val="16"/>
                          <w:szCs w:val="20"/>
                        </w:rPr>
                        <w:t>Remove all internal &amp; external fetal monitors</w:t>
                      </w:r>
                    </w:p>
                    <w:p w14:paraId="63CA7376" w14:textId="77777777" w:rsidR="00385E5C" w:rsidRPr="00E07ABE" w:rsidRDefault="00385E5C" w:rsidP="00385E5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b/>
                          <w:i/>
                          <w:sz w:val="16"/>
                          <w:szCs w:val="20"/>
                          <w:u w:val="single"/>
                        </w:rPr>
                        <w:t>MANUAL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 xml:space="preserve"> Left Uterine Displacement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 maintained</w:t>
                      </w:r>
                    </w:p>
                    <w:p w14:paraId="68BC73AB" w14:textId="1AC46DEF" w:rsidR="00385E5C" w:rsidRPr="00E07ABE" w:rsidRDefault="00385E5C" w:rsidP="00385E5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Follow ACLS protocols</w:t>
                      </w:r>
                      <w:r w:rsidR="00A2511A">
                        <w:rPr>
                          <w:rFonts w:cstheme="minorHAnsi"/>
                          <w:sz w:val="16"/>
                          <w:szCs w:val="20"/>
                        </w:rPr>
                        <w:t xml:space="preserve"> – early consideration of VA ECMO</w:t>
                      </w:r>
                      <w:r w:rsidR="003775FC">
                        <w:rPr>
                          <w:rFonts w:cstheme="minorHAnsi"/>
                          <w:sz w:val="16"/>
                          <w:szCs w:val="20"/>
                        </w:rPr>
                        <w:t xml:space="preserve"> if ROSC not achieved</w:t>
                      </w:r>
                    </w:p>
                    <w:p w14:paraId="1CCF4FCC" w14:textId="291E020C" w:rsidR="00115D0D" w:rsidRPr="00E07ABE" w:rsidRDefault="00385E5C" w:rsidP="00115D0D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Ventilate with 100% O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  <w:vertAlign w:val="subscript"/>
                        </w:rPr>
                        <w:t>2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 xml:space="preserve">, </w:t>
                      </w:r>
                      <w:r w:rsidR="00DE668A"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>secure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 xml:space="preserve"> airway </w:t>
                      </w:r>
                      <w:r w:rsidR="007D4271"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 xml:space="preserve">– minimize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>interrupti</w:t>
                      </w:r>
                      <w:r w:rsidR="007D4271"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>on to</w:t>
                      </w:r>
                      <w:r w:rsidR="00371A8D"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szCs w:val="20"/>
                        </w:rPr>
                        <w:t>chest compressions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. – BVM/LMA</w:t>
                      </w:r>
                      <w:r w:rsidR="009F0202" w:rsidRPr="00E07ABE">
                        <w:rPr>
                          <w:rFonts w:cstheme="minorHAnsi"/>
                          <w:sz w:val="16"/>
                          <w:szCs w:val="20"/>
                        </w:rPr>
                        <w:t>/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 if ETT not possible.</w:t>
                      </w:r>
                    </w:p>
                    <w:p w14:paraId="3196E48C" w14:textId="04CA973E" w:rsidR="00115D0D" w:rsidRPr="00E07ABE" w:rsidRDefault="00115D0D" w:rsidP="00115D0D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0"/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i/>
                          <w:sz w:val="16"/>
                          <w:szCs w:val="21"/>
                        </w:rPr>
                        <w:t>no induction meds or paralytics</w:t>
                      </w:r>
                      <w:r w:rsidRPr="00E07ABE">
                        <w:rPr>
                          <w:rFonts w:cstheme="minorHAnsi"/>
                          <w:sz w:val="16"/>
                          <w:szCs w:val="21"/>
                        </w:rPr>
                        <w:t xml:space="preserve"> if unconscious– just intubate. Anticipate swollen OB airway.</w:t>
                      </w:r>
                    </w:p>
                    <w:p w14:paraId="5D994E81" w14:textId="7C3059DB" w:rsidR="00C15657" w:rsidRPr="00E07ABE" w:rsidRDefault="008453EB" w:rsidP="008453EB">
                      <w:pPr>
                        <w:pStyle w:val="ListParagraph"/>
                        <w:spacing w:after="0"/>
                        <w:ind w:left="1440"/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</w:rPr>
                        <w:t xml:space="preserve">                            </w:t>
                      </w:r>
                      <w:r w:rsidR="00385E5C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PREPARE FOR RECUSCITATIVE C/S</w:t>
                      </w:r>
                      <w:r w:rsidR="00371A8D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 xml:space="preserve">: </w:t>
                      </w:r>
                      <w:r w:rsidR="001C1106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goal</w:t>
                      </w:r>
                      <w:r w:rsidR="00385E5C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 xml:space="preserve"> &lt; </w:t>
                      </w:r>
                      <w:r w:rsidR="001C1106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4</w:t>
                      </w:r>
                      <w:r w:rsidR="00385E5C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min FROM ONSET OF ARREST</w:t>
                      </w:r>
                      <w:r w:rsidR="009F0202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, AT SITE OF ARREST</w:t>
                      </w:r>
                      <w:r w:rsidR="00385E5C" w:rsidRPr="00E07ABE">
                        <w:rPr>
                          <w:rFonts w:cstheme="minorHAnsi"/>
                          <w:b/>
                          <w:color w:val="FF0000"/>
                          <w:sz w:val="18"/>
                          <w:szCs w:val="13"/>
                          <w:highlight w:val="yellow"/>
                        </w:rPr>
                        <w:t>.</w:t>
                      </w:r>
                    </w:p>
                    <w:p w14:paraId="5D659376" w14:textId="77777777" w:rsidR="009F0202" w:rsidRPr="00E07ABE" w:rsidRDefault="009F0202" w:rsidP="009F0202">
                      <w:pPr>
                        <w:spacing w:after="0"/>
                        <w:rPr>
                          <w:rFonts w:cstheme="minorHAnsi"/>
                          <w:sz w:val="2"/>
                          <w:szCs w:val="4"/>
                        </w:rPr>
                      </w:pPr>
                    </w:p>
                    <w:p w14:paraId="1CD70596" w14:textId="77777777" w:rsidR="00C15657" w:rsidRPr="00E07ABE" w:rsidRDefault="00C15657" w:rsidP="00C1565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spacing w:after="0"/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IVs ABOVE diaphragm only, Humeral I.O. if necessary.</w:t>
                      </w:r>
                    </w:p>
                    <w:p w14:paraId="7FFE1EA9" w14:textId="6094AEEA" w:rsidR="00C15657" w:rsidRPr="00E07ABE" w:rsidRDefault="00C15657" w:rsidP="00C1565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Continue CPR until ROSC</w:t>
                      </w:r>
                      <w:r w:rsidR="00115D0D"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. </w:t>
                      </w:r>
                      <w:r w:rsidR="00DD1367"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May need 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ECMO.</w:t>
                      </w:r>
                    </w:p>
                    <w:p w14:paraId="52EB2B0F" w14:textId="263FE18E" w:rsidR="00C15657" w:rsidRPr="00E07ABE" w:rsidRDefault="009F0202" w:rsidP="00C1565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If MgS</w:t>
                      </w:r>
                      <w:r w:rsidR="00BB5AEC" w:rsidRPr="00E07ABE">
                        <w:rPr>
                          <w:rFonts w:cstheme="minorHAnsi"/>
                          <w:sz w:val="16"/>
                          <w:szCs w:val="20"/>
                        </w:rPr>
                        <w:t>O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  <w:vertAlign w:val="subscript"/>
                        </w:rPr>
                        <w:t>4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- toxicity suspected: </w:t>
                      </w:r>
                      <w:r w:rsidR="00371A8D"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TX: </w:t>
                      </w: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Ca </w:t>
                      </w:r>
                      <w:r w:rsidR="00C15657" w:rsidRPr="00E07ABE">
                        <w:rPr>
                          <w:rFonts w:cstheme="minorHAnsi"/>
                          <w:sz w:val="16"/>
                          <w:szCs w:val="20"/>
                        </w:rPr>
                        <w:t xml:space="preserve">gluconate (30mL 10%) or Ca Chloride (10mL 10%) </w:t>
                      </w:r>
                    </w:p>
                    <w:p w14:paraId="22DFCD6C" w14:textId="77777777" w:rsidR="009F0202" w:rsidRPr="00E07ABE" w:rsidRDefault="009F0202" w:rsidP="00C15657">
                      <w:pPr>
                        <w:pStyle w:val="ListParagraph"/>
                        <w:numPr>
                          <w:ilvl w:val="1"/>
                          <w:numId w:val="2"/>
                        </w:numPr>
                        <w:rPr>
                          <w:rFonts w:cstheme="minorHAnsi"/>
                          <w:sz w:val="16"/>
                          <w:szCs w:val="20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20"/>
                        </w:rPr>
                        <w:t>NICU team for fetal delivery</w:t>
                      </w:r>
                    </w:p>
                    <w:p w14:paraId="7ED85C15" w14:textId="77777777" w:rsidR="00C15657" w:rsidRPr="00E07ABE" w:rsidRDefault="00C15657" w:rsidP="00C15657">
                      <w:pPr>
                        <w:rPr>
                          <w:rFonts w:cstheme="minorHAnsi"/>
                          <w:b/>
                          <w:sz w:val="18"/>
                          <w:highlight w:val="yellow"/>
                        </w:rPr>
                      </w:pPr>
                    </w:p>
                    <w:p w14:paraId="4D518624" w14:textId="77777777" w:rsidR="00385E5C" w:rsidRPr="00E07ABE" w:rsidRDefault="00385E5C" w:rsidP="00385E5C">
                      <w:pPr>
                        <w:ind w:left="360"/>
                        <w:rPr>
                          <w:rFonts w:cstheme="minorHAnsi"/>
                          <w:sz w:val="20"/>
                        </w:rPr>
                      </w:pPr>
                    </w:p>
                    <w:p w14:paraId="4B93FE4D" w14:textId="77777777" w:rsidR="00385E5C" w:rsidRPr="00E07ABE" w:rsidRDefault="00385E5C" w:rsidP="00385E5C">
                      <w:pPr>
                        <w:ind w:left="360"/>
                        <w:rPr>
                          <w:rFonts w:cstheme="minorHAnsi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C4453" w:rsidRPr="00EC358B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8BFE70" wp14:editId="3A2A876F">
                <wp:simplePos x="0" y="0"/>
                <wp:positionH relativeFrom="margin">
                  <wp:posOffset>1685925</wp:posOffset>
                </wp:positionH>
                <wp:positionV relativeFrom="paragraph">
                  <wp:posOffset>370205</wp:posOffset>
                </wp:positionV>
                <wp:extent cx="3467100" cy="876300"/>
                <wp:effectExtent l="12700" t="12700" r="12700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80705" w14:textId="77777777" w:rsidR="00385E5C" w:rsidRPr="00E07ABE" w:rsidRDefault="009F0202" w:rsidP="00DD1367">
                            <w:pPr>
                              <w:spacing w:after="0"/>
                              <w:ind w:left="720" w:firstLine="720"/>
                              <w:rPr>
                                <w:rFonts w:cstheme="minorHAnsi"/>
                                <w:b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</w:rPr>
                              <w:t xml:space="preserve">     </w:t>
                            </w:r>
                            <w:r w:rsidR="00385E5C" w:rsidRPr="00E07ABE">
                              <w:rPr>
                                <w:rFonts w:cstheme="minorHAnsi"/>
                                <w:b/>
                                <w:color w:val="0070C0"/>
                                <w:sz w:val="24"/>
                              </w:rPr>
                              <w:t>FIRST RESPONDER</w:t>
                            </w:r>
                          </w:p>
                          <w:p w14:paraId="2802233C" w14:textId="77777777" w:rsidR="00C67A0D" w:rsidRPr="00E07ABE" w:rsidRDefault="00C67A0D" w:rsidP="00DD13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Activate </w:t>
                            </w:r>
                            <w:r w:rsidRPr="00E07ABE">
                              <w:rPr>
                                <w:rFonts w:cstheme="minorHAnsi"/>
                                <w:color w:val="4472C4" w:themeColor="accent1"/>
                                <w:sz w:val="16"/>
                              </w:rPr>
                              <w:t>CODE BLUE</w:t>
                            </w:r>
                          </w:p>
                          <w:p w14:paraId="750E7528" w14:textId="77777777" w:rsidR="00C67A0D" w:rsidRPr="00E07ABE" w:rsidRDefault="00385E5C" w:rsidP="00DD136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color w:val="FF0000"/>
                                <w:sz w:val="16"/>
                              </w:rPr>
                              <w:t>Document TIME OF ONSET of arrest</w:t>
                            </w:r>
                          </w:p>
                          <w:p w14:paraId="46B180DB" w14:textId="77777777" w:rsidR="00385E5C" w:rsidRPr="00E07ABE" w:rsidRDefault="00385E5C" w:rsidP="00C67A0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Place p</w:t>
                            </w:r>
                            <w:r w:rsidR="005607B6" w:rsidRPr="00E07ABE">
                              <w:rPr>
                                <w:rFonts w:cstheme="minorHAnsi"/>
                                <w:sz w:val="16"/>
                              </w:rPr>
                              <w:t>a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t</w:t>
                            </w:r>
                            <w:r w:rsidR="005607B6" w:rsidRPr="00E07ABE">
                              <w:rPr>
                                <w:rFonts w:cstheme="minorHAnsi"/>
                                <w:sz w:val="16"/>
                              </w:rPr>
                              <w:t>ient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SUPINE</w:t>
                            </w:r>
                          </w:p>
                          <w:p w14:paraId="22A93F2E" w14:textId="77777777" w:rsidR="00385E5C" w:rsidRPr="00E07ABE" w:rsidRDefault="00385E5C" w:rsidP="00EC358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FF0000"/>
                                <w:sz w:val="16"/>
                              </w:rPr>
                              <w:t>Start chest compressions</w:t>
                            </w:r>
                            <w:r w:rsidRPr="00E07ABE">
                              <w:rPr>
                                <w:rFonts w:cstheme="minorHAnsi"/>
                                <w:color w:val="FF0000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(place hands slightly higher on sternum.)</w:t>
                            </w:r>
                          </w:p>
                          <w:p w14:paraId="51E99795" w14:textId="77777777" w:rsidR="00C67A0D" w:rsidRPr="00E07ABE" w:rsidRDefault="00C67A0D" w:rsidP="00C67A0D">
                            <w:pPr>
                              <w:rPr>
                                <w:rFonts w:cs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8BFE70" id="Text Box 2" o:spid="_x0000_s1027" type="#_x0000_t202" style="position:absolute;margin-left:132.75pt;margin-top:29.15pt;width:273pt;height:6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" strokecolor="red" strokeweight="2pt">
                <v:textbox>
                  <w:txbxContent>
                    <w:p w14:paraId="2D080705" w14:textId="77777777" w:rsidR="00385E5C" w:rsidRPr="00E07ABE" w:rsidRDefault="009F0202" w:rsidP="00DD1367">
                      <w:pPr>
                        <w:spacing w:after="0"/>
                        <w:ind w:left="720" w:firstLine="720"/>
                        <w:rPr>
                          <w:rFonts w:cstheme="minorHAnsi"/>
                          <w:b/>
                        </w:rPr>
                      </w:pPr>
                      <w:r w:rsidRPr="00E07ABE">
                        <w:rPr>
                          <w:rFonts w:cstheme="minorHAnsi"/>
                          <w:b/>
                        </w:rPr>
                        <w:t xml:space="preserve">     </w:t>
                      </w:r>
                      <w:r w:rsidR="00385E5C" w:rsidRPr="00E07ABE">
                        <w:rPr>
                          <w:rFonts w:cstheme="minorHAnsi"/>
                          <w:b/>
                          <w:color w:val="0070C0"/>
                          <w:sz w:val="24"/>
                        </w:rPr>
                        <w:t>FIRST RESPONDER</w:t>
                      </w:r>
                    </w:p>
                    <w:p w14:paraId="2802233C" w14:textId="77777777" w:rsidR="00C67A0D" w:rsidRPr="00E07ABE" w:rsidRDefault="00C67A0D" w:rsidP="00DD13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 xml:space="preserve">Activate </w:t>
                      </w:r>
                      <w:r w:rsidRPr="00E07ABE">
                        <w:rPr>
                          <w:rFonts w:cstheme="minorHAnsi"/>
                          <w:color w:val="4472C4" w:themeColor="accent1"/>
                          <w:sz w:val="16"/>
                        </w:rPr>
                        <w:t>CODE BLUE</w:t>
                      </w:r>
                    </w:p>
                    <w:p w14:paraId="750E7528" w14:textId="77777777" w:rsidR="00C67A0D" w:rsidRPr="00E07ABE" w:rsidRDefault="00385E5C" w:rsidP="00DD136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color w:val="FF0000"/>
                          <w:sz w:val="16"/>
                        </w:rPr>
                        <w:t>Document TIME OF ONSET of arrest</w:t>
                      </w:r>
                    </w:p>
                    <w:p w14:paraId="46B180DB" w14:textId="77777777" w:rsidR="00385E5C" w:rsidRPr="00E07ABE" w:rsidRDefault="00385E5C" w:rsidP="00C67A0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Place p</w:t>
                      </w:r>
                      <w:r w:rsidR="005607B6" w:rsidRPr="00E07ABE">
                        <w:rPr>
                          <w:rFonts w:cstheme="minorHAnsi"/>
                          <w:sz w:val="16"/>
                        </w:rPr>
                        <w:t>a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t</w:t>
                      </w:r>
                      <w:r w:rsidR="005607B6" w:rsidRPr="00E07ABE">
                        <w:rPr>
                          <w:rFonts w:cstheme="minorHAnsi"/>
                          <w:sz w:val="16"/>
                        </w:rPr>
                        <w:t>ient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SUPINE</w:t>
                      </w:r>
                    </w:p>
                    <w:p w14:paraId="22A93F2E" w14:textId="77777777" w:rsidR="00385E5C" w:rsidRPr="00E07ABE" w:rsidRDefault="00385E5C" w:rsidP="00EC358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FF0000"/>
                          <w:sz w:val="16"/>
                        </w:rPr>
                        <w:t>Start chest compressions</w:t>
                      </w:r>
                      <w:r w:rsidRPr="00E07ABE">
                        <w:rPr>
                          <w:rFonts w:cstheme="minorHAnsi"/>
                          <w:color w:val="FF0000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(place hands slightly higher on sternum.)</w:t>
                      </w:r>
                    </w:p>
                    <w:p w14:paraId="51E99795" w14:textId="77777777" w:rsidR="00C67A0D" w:rsidRPr="00E07ABE" w:rsidRDefault="00C67A0D" w:rsidP="00C67A0D">
                      <w:pPr>
                        <w:rPr>
                          <w:rFonts w:cstheme="minorHAnsi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7ABE" w:rsidRPr="009A3618">
        <w:rPr>
          <w:noProof/>
          <w:color w:val="F7CAAC" w:themeColor="accent2" w:themeTint="66"/>
          <w:sz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266F98DB" wp14:editId="7D16E975">
                <wp:simplePos x="0" y="0"/>
                <wp:positionH relativeFrom="margin">
                  <wp:posOffset>2711450</wp:posOffset>
                </wp:positionH>
                <wp:positionV relativeFrom="paragraph">
                  <wp:posOffset>3154680</wp:posOffset>
                </wp:positionV>
                <wp:extent cx="1429385" cy="276860"/>
                <wp:effectExtent l="12700" t="12700" r="18415" b="1524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9385" cy="276860"/>
                        </a:xfrm>
                        <a:prstGeom prst="rect">
                          <a:avLst/>
                        </a:prstGeom>
                        <a:solidFill>
                          <a:srgbClr val="F7CDF2"/>
                        </a:solidFill>
                        <a:ln w="1905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84E064" w14:textId="77777777" w:rsidR="009A3618" w:rsidRPr="009A3618" w:rsidRDefault="009A3618">
                            <w:pPr>
                              <w:rPr>
                                <w:b/>
                              </w:rPr>
                            </w:pPr>
                            <w:r>
                              <w:t xml:space="preserve">  </w:t>
                            </w:r>
                            <w:r w:rsidRPr="00115D0D">
                              <w:rPr>
                                <w:b/>
                                <w:color w:val="7030A0"/>
                                <w:sz w:val="24"/>
                                <w:szCs w:val="24"/>
                              </w:rPr>
                              <w:t>POSSIBLE CAUSES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6F98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5pt;margin-top:248.4pt;width:112.55pt;height:21.8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" fillcolor="#f7cdf2" strokecolor="#0070c0" strokeweight="1.5pt">
                <v:textbox>
                  <w:txbxContent>
                    <w:p w14:paraId="0284E064" w14:textId="77777777" w:rsidR="009A3618" w:rsidRPr="009A3618" w:rsidRDefault="009A3618">
                      <w:pPr>
                        <w:rPr>
                          <w:b/>
                        </w:rPr>
                      </w:pPr>
                      <w:r>
                        <w:t xml:space="preserve">  </w:t>
                      </w:r>
                      <w:r w:rsidRPr="00115D0D">
                        <w:rPr>
                          <w:b/>
                          <w:color w:val="7030A0"/>
                          <w:sz w:val="24"/>
                          <w:szCs w:val="24"/>
                        </w:rPr>
                        <w:t>POSSIBLE CAUSES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07ABE" w:rsidRPr="00EC358B">
        <w:rPr>
          <w:noProof/>
          <w:sz w:val="28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3C41561" wp14:editId="4E557869">
                <wp:simplePos x="0" y="0"/>
                <wp:positionH relativeFrom="margin">
                  <wp:posOffset>-277446</wp:posOffset>
                </wp:positionH>
                <wp:positionV relativeFrom="paragraph">
                  <wp:posOffset>3128840</wp:posOffset>
                </wp:positionV>
                <wp:extent cx="7419975" cy="6502400"/>
                <wp:effectExtent l="12700" t="12700" r="9525" b="1270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19975" cy="650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9B0C4" w14:textId="77777777" w:rsidR="00F7769E" w:rsidRPr="00E07ABE" w:rsidRDefault="00F7769E" w:rsidP="00C1565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7030A0"/>
                                <w:sz w:val="24"/>
                              </w:rPr>
                            </w:pPr>
                          </w:p>
                          <w:p w14:paraId="1683BE1B" w14:textId="77777777" w:rsidR="00115D0D" w:rsidRPr="00E07ABE" w:rsidRDefault="00115D0D" w:rsidP="00C15657">
                            <w:pPr>
                              <w:spacing w:after="0"/>
                              <w:rPr>
                                <w:rFonts w:cstheme="minorHAnsi"/>
                                <w:b/>
                                <w:color w:val="7030A0"/>
                                <w:sz w:val="11"/>
                                <w:szCs w:val="11"/>
                              </w:rPr>
                            </w:pPr>
                          </w:p>
                          <w:p w14:paraId="183F2034" w14:textId="661B0939" w:rsidR="004B356A" w:rsidRPr="00E07ABE" w:rsidRDefault="00C52BB3" w:rsidP="00C15657">
                            <w:pPr>
                              <w:spacing w:after="0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BLEEDING/DIC</w:t>
                            </w:r>
                            <w:r w:rsidR="00C15657" w:rsidRPr="00E07ABE">
                              <w:rPr>
                                <w:rFonts w:cstheme="minorHAnsi"/>
                                <w:color w:val="7030A0"/>
                              </w:rPr>
                              <w:t xml:space="preserve">: </w:t>
                            </w:r>
                            <w:r w:rsidRPr="00E07ABE">
                              <w:rPr>
                                <w:rFonts w:cstheme="minorHAnsi"/>
                                <w:color w:val="7030A0"/>
                                <w:sz w:val="18"/>
                              </w:rPr>
                              <w:t xml:space="preserve"> </w:t>
                            </w:r>
                            <w:r w:rsidR="004B356A" w:rsidRPr="00E07ABE">
                              <w:rPr>
                                <w:rFonts w:cstheme="minorHAnsi"/>
                                <w:sz w:val="18"/>
                              </w:rPr>
                              <w:t xml:space="preserve">Atony, </w:t>
                            </w:r>
                            <w:r w:rsidR="00DD1367" w:rsidRPr="00E07ABE">
                              <w:rPr>
                                <w:rFonts w:cstheme="minorHAnsi"/>
                                <w:sz w:val="18"/>
                              </w:rPr>
                              <w:t xml:space="preserve">Vaginal/Cervical </w:t>
                            </w:r>
                            <w:r w:rsidR="004B356A" w:rsidRPr="00E07ABE">
                              <w:rPr>
                                <w:rFonts w:cstheme="minorHAnsi"/>
                                <w:sz w:val="18"/>
                              </w:rPr>
                              <w:t xml:space="preserve">Lac, </w:t>
                            </w:r>
                            <w:r w:rsidR="00DD1367" w:rsidRPr="00E07ABE">
                              <w:rPr>
                                <w:rFonts w:cstheme="minorHAnsi"/>
                                <w:sz w:val="18"/>
                              </w:rPr>
                              <w:t>R</w:t>
                            </w:r>
                            <w:r w:rsidR="004B356A" w:rsidRPr="00E07ABE">
                              <w:rPr>
                                <w:rFonts w:cstheme="minorHAnsi"/>
                                <w:sz w:val="18"/>
                              </w:rPr>
                              <w:t xml:space="preserve">etroperitoneal 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 xml:space="preserve">or </w:t>
                            </w:r>
                            <w:r w:rsidR="00DD1367" w:rsidRPr="00E07ABE">
                              <w:rPr>
                                <w:rFonts w:cstheme="minorHAnsi"/>
                                <w:sz w:val="18"/>
                              </w:rPr>
                              <w:t>Intra-abdominal bleeding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, Coag disorder, HELLP</w:t>
                            </w:r>
                            <w:r w:rsidR="00DE668A" w:rsidRPr="00E07ABE">
                              <w:rPr>
                                <w:rFonts w:cstheme="minorHAnsi"/>
                                <w:sz w:val="18"/>
                              </w:rPr>
                              <w:t>/capsule rupture, AFE, Abruption, AFLP</w:t>
                            </w:r>
                          </w:p>
                          <w:p w14:paraId="48C32BEE" w14:textId="77777777" w:rsidR="004B356A" w:rsidRPr="00E07ABE" w:rsidRDefault="00C52BB3" w:rsidP="00C156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rFonts w:cstheme="minorHAnsi"/>
                                <w:b/>
                                <w:color w:val="C00000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C00000"/>
                                <w:sz w:val="16"/>
                              </w:rPr>
                              <w:t>Run hemorrhage checklist</w:t>
                            </w:r>
                          </w:p>
                          <w:p w14:paraId="0279166B" w14:textId="7ABDDA18" w:rsidR="00FB18D1" w:rsidRPr="00E07ABE" w:rsidRDefault="00C52BB3" w:rsidP="00C156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MTP</w:t>
                            </w:r>
                            <w:r w:rsidR="00DE668A" w:rsidRPr="00E07ABE">
                              <w:rPr>
                                <w:rFonts w:cstheme="minorHAnsi"/>
                                <w:sz w:val="16"/>
                              </w:rPr>
                              <w:t xml:space="preserve">: early cryo, </w:t>
                            </w:r>
                            <w:r w:rsidR="00DD1367" w:rsidRPr="00E07ABE">
                              <w:rPr>
                                <w:rFonts w:cstheme="minorHAnsi"/>
                                <w:sz w:val="16"/>
                              </w:rPr>
                              <w:t xml:space="preserve">may need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factor/fibrinogen concentrate</w:t>
                            </w:r>
                            <w:r w:rsidR="00DD1367" w:rsidRPr="00E07ABE">
                              <w:rPr>
                                <w:rFonts w:cstheme="minorHAnsi"/>
                                <w:sz w:val="16"/>
                              </w:rPr>
                              <w:t>s</w:t>
                            </w:r>
                          </w:p>
                          <w:p w14:paraId="7624F823" w14:textId="1CB16F56" w:rsidR="004B356A" w:rsidRDefault="004B356A" w:rsidP="001C110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spacing w:after="0" w:line="216" w:lineRule="auto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Consider ECMO if severe pulmonary edema &amp;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unable to ventilate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</w:rPr>
                              <w:t xml:space="preserve">, or </w:t>
                            </w:r>
                            <w:r w:rsidR="00DD1367" w:rsidRPr="00E07ABE">
                              <w:rPr>
                                <w:rFonts w:cstheme="minorHAnsi"/>
                                <w:sz w:val="16"/>
                              </w:rPr>
                              <w:t xml:space="preserve">heart failure 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  <w:vertAlign w:val="superscript"/>
                              </w:rPr>
                              <w:t xml:space="preserve"> 2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</w:rPr>
                              <w:t>/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  <w:vertAlign w:val="subscript"/>
                              </w:rPr>
                              <w:t>2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</w:rPr>
                              <w:t xml:space="preserve"> AFE</w:t>
                            </w:r>
                          </w:p>
                          <w:p w14:paraId="34DA0011" w14:textId="77777777" w:rsidR="00E07ABE" w:rsidRPr="00E07ABE" w:rsidRDefault="00E07ABE" w:rsidP="00E07ABE">
                            <w:pPr>
                              <w:pStyle w:val="ListParagraph"/>
                              <w:spacing w:after="0" w:line="216" w:lineRule="auto"/>
                              <w:ind w:left="2160"/>
                              <w:rPr>
                                <w:rFonts w:cstheme="minorHAnsi"/>
                                <w:sz w:val="10"/>
                                <w:szCs w:val="16"/>
                              </w:rPr>
                            </w:pPr>
                          </w:p>
                          <w:p w14:paraId="5E08F70E" w14:textId="77777777" w:rsidR="001C1106" w:rsidRPr="00E07ABE" w:rsidRDefault="001C1106" w:rsidP="001C1106">
                            <w:pPr>
                              <w:pStyle w:val="ListParagraph"/>
                              <w:spacing w:after="0" w:line="216" w:lineRule="auto"/>
                              <w:ind w:left="2160"/>
                              <w:rPr>
                                <w:rFonts w:cstheme="minorHAnsi"/>
                                <w:sz w:val="2"/>
                                <w:szCs w:val="10"/>
                              </w:rPr>
                            </w:pPr>
                          </w:p>
                          <w:p w14:paraId="0350483C" w14:textId="21D83A3B" w:rsidR="004B356A" w:rsidRPr="00E07ABE" w:rsidRDefault="004B356A" w:rsidP="00C15657">
                            <w:p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EMBOLISM</w:t>
                            </w:r>
                            <w:r w:rsidR="00C15657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: </w:t>
                            </w:r>
                            <w:r w:rsidR="00852AA7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>Coronary clot v SCAD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 xml:space="preserve">,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>PE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 xml:space="preserve">,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>AFE</w:t>
                            </w:r>
                            <w:r w:rsidR="001C1106" w:rsidRPr="00E07ABE">
                              <w:rPr>
                                <w:rFonts w:cstheme="minorHAnsi"/>
                                <w:sz w:val="18"/>
                              </w:rPr>
                              <w:t>, VAE</w:t>
                            </w:r>
                          </w:p>
                          <w:p w14:paraId="3A309F58" w14:textId="7599C767" w:rsidR="004B356A" w:rsidRPr="00E07ABE" w:rsidRDefault="004B356A" w:rsidP="00C1565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PE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: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 xml:space="preserve"> c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onsider STAT CTA</w:t>
                            </w:r>
                          </w:p>
                          <w:p w14:paraId="19C0820C" w14:textId="0DBEA553" w:rsidR="001C1106" w:rsidRPr="00E07ABE" w:rsidRDefault="001C1106" w:rsidP="00C1565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VAE: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flood field w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ith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NS, 100% O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vertAlign w:val="subscript"/>
                              </w:rPr>
                              <w:t>2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, position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 xml:space="preserve">pt 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L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lateral,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TEE, aspirate air from 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R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heart catheter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, inotropes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, CPR may break up VAE</w:t>
                            </w:r>
                          </w:p>
                          <w:p w14:paraId="765DB5BA" w14:textId="76BB4CA5" w:rsidR="004B356A" w:rsidRPr="00E07ABE" w:rsidRDefault="004B356A" w:rsidP="00C15657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MI/SCAD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consider STAT PCI 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sym w:font="Wingdings" w:char="F0E0"/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cath lab</w:t>
                            </w:r>
                          </w:p>
                          <w:p w14:paraId="1A6D22E2" w14:textId="7035A142" w:rsidR="008453EB" w:rsidRPr="00E07ABE" w:rsidRDefault="004B356A" w:rsidP="008453E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AFE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 xml:space="preserve">RV failure </w:t>
                            </w:r>
                            <w:r w:rsidR="003D1A7E" w:rsidRPr="00E07ABE">
                              <w:rPr>
                                <w:rFonts w:cstheme="minorHAnsi"/>
                              </w:rPr>
                              <w:sym w:font="Wingdings" w:char="F0E0"/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 xml:space="preserve"> LV failure. Tx: </w:t>
                            </w:r>
                            <w:r w:rsidR="003D1A7E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i</w:t>
                            </w:r>
                            <w:r w:rsidR="00E95572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notropes</w:t>
                            </w:r>
                            <w:r w:rsidR="003D1A7E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, minimize fluids, maintain MAP, pulm</w:t>
                            </w:r>
                            <w:r w:rsidR="00E07ABE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onary</w:t>
                            </w:r>
                            <w:r w:rsidR="003D1A7E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 xml:space="preserve"> vasodilators </w:t>
                            </w:r>
                            <w:r w:rsidR="003D1A7E" w:rsidRPr="00E07ABE">
                              <w:rPr>
                                <w:rFonts w:cstheme="minorHAnsi"/>
                              </w:rPr>
                              <w:sym w:font="Wingdings" w:char="F0E0"/>
                            </w:r>
                            <w:r w:rsidR="003D1A7E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 xml:space="preserve"> early alert VA ECMO team</w:t>
                            </w:r>
                          </w:p>
                          <w:p w14:paraId="1D3180F8" w14:textId="203468EF" w:rsidR="008453EB" w:rsidRPr="00E07ABE" w:rsidRDefault="008453EB" w:rsidP="009925DF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Airway securement, vent settings to 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↓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PVR: 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↓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ETCO2, 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↑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FIO2, 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↓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PEEP &amp; airway pressures.</w:t>
                            </w:r>
                          </w:p>
                          <w:p w14:paraId="77D168EB" w14:textId="4B4124E7" w:rsidR="007B23B7" w:rsidRPr="00E07ABE" w:rsidRDefault="00747F09" w:rsidP="009925DF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Doses in</w:t>
                            </w:r>
                            <w:r w:rsidRPr="00E07ABE">
                              <w:rPr>
                                <w:rFonts w:cstheme="minorHAnsi"/>
                                <w:color w:val="FF0000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16"/>
                                <w:u w:val="single"/>
                              </w:rPr>
                              <w:t>mcg/kg/min</w:t>
                            </w: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  <w:u w:val="single"/>
                              </w:rPr>
                              <w:t>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Dobu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tamine: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2-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10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Dopamine: 2-10, 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E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pi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: </w:t>
                            </w:r>
                            <w:r w:rsidR="009925DF" w:rsidRPr="009925DF">
                              <w:rPr>
                                <w:rFonts w:cstheme="minorHAnsi"/>
                                <w:sz w:val="16"/>
                              </w:rPr>
                              <w:t>0.02-0.1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NE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: </w:t>
                            </w:r>
                            <w:r w:rsidR="007B23B7" w:rsidRPr="00E07ABE">
                              <w:rPr>
                                <w:rFonts w:cstheme="minorHAnsi"/>
                                <w:sz w:val="16"/>
                              </w:rPr>
                              <w:t>0.05-3.3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, M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ilrinone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: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0.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1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25-0.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3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75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vaso</w:t>
                            </w:r>
                            <w:r w:rsidR="007B23B7" w:rsidRPr="00E07ABE">
                              <w:rPr>
                                <w:rFonts w:cstheme="minorHAnsi"/>
                                <w:sz w:val="16"/>
                              </w:rPr>
                              <w:t xml:space="preserve"> &lt; 0.08 </w:t>
                            </w:r>
                            <w:r w:rsidR="009925DF" w:rsidRPr="00E07ABE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16"/>
                              </w:rPr>
                              <w:t>U</w:t>
                            </w:r>
                            <w:r w:rsidR="007B23B7" w:rsidRPr="00E07ABE">
                              <w:rPr>
                                <w:rFonts w:cstheme="minorHAnsi"/>
                                <w:b/>
                                <w:bCs/>
                                <w:color w:val="FF0000"/>
                                <w:sz w:val="16"/>
                              </w:rPr>
                              <w:t>/min</w:t>
                            </w:r>
                            <w:r w:rsidR="00E95572" w:rsidRPr="00E07ABE">
                              <w:rPr>
                                <w:rFonts w:cstheme="minorHAnsi"/>
                                <w:color w:val="FF0000"/>
                                <w:sz w:val="16"/>
                              </w:rPr>
                              <w:t>.</w:t>
                            </w:r>
                          </w:p>
                          <w:p w14:paraId="349A4087" w14:textId="4BF6F2E3" w:rsidR="00E95572" w:rsidRPr="00E07ABE" w:rsidRDefault="00E95572" w:rsidP="00E95572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Avoid phenylephrine in RV failure</w:t>
                            </w:r>
                            <w:r w:rsidR="007B23B7" w:rsidRPr="00E07ABE">
                              <w:rPr>
                                <w:rFonts w:cstheme="minorHAnsi"/>
                                <w:sz w:val="16"/>
                              </w:rPr>
                              <w:t xml:space="preserve"> to </w:t>
                            </w:r>
                            <w:r w:rsidR="007B23B7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avoid ↑ PVR</w:t>
                            </w:r>
                            <w:r w:rsidR="007B23B7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.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 Avoid milrinone </w:t>
                            </w:r>
                            <w:r w:rsidR="00E051EA" w:rsidRPr="00E07ABE">
                              <w:rPr>
                                <w:rFonts w:cstheme="minorHAnsi"/>
                                <w:i/>
                                <w:iCs/>
                                <w:sz w:val="16"/>
                              </w:rPr>
                              <w:t xml:space="preserve">bolus 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to </w:t>
                            </w:r>
                            <w:r w:rsidR="00E051EA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avoid ↓ SVR.</w:t>
                            </w:r>
                          </w:p>
                          <w:p w14:paraId="207A7C5C" w14:textId="4110876B" w:rsidR="00E95572" w:rsidRPr="001F260E" w:rsidRDefault="004B356A" w:rsidP="00E95572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b/>
                                <w:color w:val="C00000"/>
                                <w:sz w:val="16"/>
                              </w:rPr>
                            </w:pPr>
                            <w:r w:rsidRPr="001F260E">
                              <w:rPr>
                                <w:rFonts w:cstheme="minorHAnsi"/>
                                <w:color w:val="C00000"/>
                                <w:sz w:val="16"/>
                              </w:rPr>
                              <w:t>DIC</w:t>
                            </w:r>
                            <w:r w:rsidR="00E051EA" w:rsidRPr="001F260E">
                              <w:rPr>
                                <w:rFonts w:cstheme="minorHAnsi"/>
                                <w:color w:val="C00000"/>
                                <w:sz w:val="16"/>
                              </w:rPr>
                              <w:t xml:space="preserve"> </w:t>
                            </w:r>
                            <w:r w:rsidR="00E051EA" w:rsidRPr="001F260E">
                              <w:rPr>
                                <w:rFonts w:cstheme="minorHAnsi"/>
                                <w:color w:val="C00000"/>
                                <w:sz w:val="16"/>
                              </w:rPr>
                              <w:sym w:font="Wingdings" w:char="F0E0"/>
                            </w:r>
                            <w:r w:rsidR="00E051EA" w:rsidRPr="001F260E">
                              <w:rPr>
                                <w:rFonts w:cstheme="minorHAnsi"/>
                                <w:color w:val="C00000"/>
                                <w:sz w:val="16"/>
                              </w:rPr>
                              <w:t xml:space="preserve"> </w:t>
                            </w:r>
                            <w:r w:rsidRPr="001F260E">
                              <w:rPr>
                                <w:rFonts w:cstheme="minorHAnsi"/>
                                <w:color w:val="C00000"/>
                                <w:sz w:val="16"/>
                              </w:rPr>
                              <w:t xml:space="preserve">MTP. </w:t>
                            </w:r>
                            <w:r w:rsidR="00DE668A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 xml:space="preserve">Early </w:t>
                            </w:r>
                            <w:r w:rsidR="00E95572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>cryo</w:t>
                            </w:r>
                            <w:r w:rsidR="00B21D97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 xml:space="preserve">, </w:t>
                            </w:r>
                            <w:r w:rsidR="00A04F1B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>fibrinogen r</w:t>
                            </w:r>
                            <w:r w:rsidR="00E051EA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>eplace</w:t>
                            </w:r>
                            <w:r w:rsidR="00A04F1B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>ment</w:t>
                            </w:r>
                            <w:r w:rsidR="00B21D97" w:rsidRPr="001F260E">
                              <w:rPr>
                                <w:rFonts w:cstheme="minorHAnsi"/>
                                <w:b/>
                                <w:bCs/>
                                <w:color w:val="C00000"/>
                                <w:sz w:val="16"/>
                              </w:rPr>
                              <w:t>*</w:t>
                            </w:r>
                          </w:p>
                          <w:p w14:paraId="555C43AD" w14:textId="10A8B84E" w:rsidR="00E95572" w:rsidRPr="00E07ABE" w:rsidRDefault="00E95572" w:rsidP="00E95572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Pulmonary vasodilators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: inhaled Nitric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O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xide (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5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-40</w:t>
                            </w:r>
                            <w:r w:rsidR="00747F09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ppm) or inhaled prostacyclin: 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E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poprostenol 10-50 ng/kg/min</w:t>
                            </w:r>
                          </w:p>
                          <w:p w14:paraId="62B05F49" w14:textId="33B3349F" w:rsidR="001C1106" w:rsidRPr="00E07ABE" w:rsidRDefault="004B356A" w:rsidP="00E95572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Consider AOK: 1mg Atropine, 8mg Ondansetron, 30mg Ketorolac</w:t>
                            </w:r>
                            <w:r w:rsidR="00A04F1B" w:rsidRPr="00E07ABE">
                              <w:rPr>
                                <w:rFonts w:cstheme="minorHAnsi"/>
                                <w:sz w:val="16"/>
                              </w:rPr>
                              <w:t xml:space="preserve"> – </w:t>
                            </w:r>
                            <w:r w:rsidR="00DE668A" w:rsidRPr="00E07ABE">
                              <w:rPr>
                                <w:rFonts w:cstheme="minorHAnsi"/>
                                <w:sz w:val="16"/>
                                <w:u w:val="single"/>
                              </w:rPr>
                              <w:t>if no s/s DIC</w:t>
                            </w:r>
                          </w:p>
                          <w:p w14:paraId="54F002F5" w14:textId="77777777" w:rsidR="00E95572" w:rsidRPr="00E07ABE" w:rsidRDefault="00E95572" w:rsidP="00E95572">
                            <w:pPr>
                              <w:pStyle w:val="ListParagraph"/>
                              <w:spacing w:after="0"/>
                              <w:ind w:left="2880"/>
                              <w:rPr>
                                <w:rFonts w:cstheme="minorHAnsi"/>
                                <w:b/>
                                <w:sz w:val="10"/>
                                <w:szCs w:val="16"/>
                              </w:rPr>
                            </w:pPr>
                          </w:p>
                          <w:p w14:paraId="78D634EE" w14:textId="4D42D73E" w:rsidR="000174B4" w:rsidRPr="00E07ABE" w:rsidRDefault="000174B4" w:rsidP="00C15657">
                            <w:pPr>
                              <w:spacing w:after="0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ANESTHETICS</w:t>
                            </w:r>
                            <w:r w:rsidR="00C15657" w:rsidRPr="00E07ABE">
                              <w:rPr>
                                <w:rFonts w:cstheme="minorHAnsi"/>
                                <w:color w:val="7030A0"/>
                              </w:rPr>
                              <w:t xml:space="preserve">: </w:t>
                            </w:r>
                            <w:r w:rsidRPr="00E07ABE">
                              <w:rPr>
                                <w:rFonts w:cstheme="minorHAnsi"/>
                                <w:color w:val="7030A0"/>
                                <w:sz w:val="18"/>
                              </w:rPr>
                              <w:t xml:space="preserve"> </w:t>
                            </w:r>
                            <w:r w:rsidR="00852AA7" w:rsidRPr="00E07ABE">
                              <w:rPr>
                                <w:rFonts w:cstheme="minorHAnsi"/>
                                <w:color w:val="7030A0"/>
                                <w:sz w:val="20"/>
                                <w:szCs w:val="24"/>
                              </w:rPr>
                              <w:tab/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20"/>
                                <w:szCs w:val="24"/>
                              </w:rPr>
                              <w:t>L.A.S.T</w:t>
                            </w:r>
                            <w:r w:rsidRPr="00E07ABE">
                              <w:rPr>
                                <w:rFonts w:cstheme="minorHAnsi"/>
                                <w:color w:val="2F5496" w:themeColor="accent1" w:themeShade="BF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sym w:font="Wingdings" w:char="F0E0"/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 xml:space="preserve"> 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“</w:t>
                            </w:r>
                            <w:r w:rsidR="00F436B4" w:rsidRPr="00E07ABE">
                              <w:rPr>
                                <w:rFonts w:cstheme="minorHAnsi"/>
                                <w:i/>
                                <w:iCs/>
                                <w:sz w:val="18"/>
                              </w:rPr>
                              <w:t>intralipid</w:t>
                            </w:r>
                            <w:r w:rsidR="00F436B4" w:rsidRPr="00E07ABE">
                              <w:rPr>
                                <w:rFonts w:cstheme="minorHAnsi"/>
                                <w:sz w:val="18"/>
                              </w:rPr>
                              <w:t>” or “</w:t>
                            </w:r>
                            <w:r w:rsidRPr="00E07ABE">
                              <w:rPr>
                                <w:rFonts w:cstheme="minorHAnsi"/>
                                <w:i/>
                                <w:sz w:val="18"/>
                              </w:rPr>
                              <w:t>fat emulsion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”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 xml:space="preserve"> in pyxis &amp; continue CPR until </w:t>
                            </w:r>
                            <w:r w:rsidR="00F436B4" w:rsidRPr="00E07ABE">
                              <w:rPr>
                                <w:rFonts w:cstheme="minorHAnsi"/>
                                <w:sz w:val="18"/>
                              </w:rPr>
                              <w:t xml:space="preserve">either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>ROSC</w:t>
                            </w:r>
                            <w:r w:rsidR="001C1106" w:rsidRPr="00E07ABE">
                              <w:rPr>
                                <w:rFonts w:cstheme="minorHAnsi"/>
                                <w:sz w:val="18"/>
                              </w:rPr>
                              <w:t xml:space="preserve">,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 xml:space="preserve">or 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initiat</w:t>
                            </w:r>
                            <w:r w:rsidR="00F436B4" w:rsidRPr="00E07ABE">
                              <w:rPr>
                                <w:rFonts w:cstheme="minorHAnsi"/>
                                <w:sz w:val="18"/>
                              </w:rPr>
                              <w:t>ion of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 xml:space="preserve"> cardiac bypass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 xml:space="preserve"> until LA cleared.</w:t>
                            </w:r>
                          </w:p>
                          <w:p w14:paraId="4CB982D3" w14:textId="0CDD1653" w:rsidR="000174B4" w:rsidRPr="00E07ABE" w:rsidRDefault="000174B4" w:rsidP="00C1565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  <w:highlight w:val="yellow"/>
                              </w:rPr>
                              <w:t>L.A.S.T ACLS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: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  <w:u w:val="single"/>
                              </w:rPr>
                              <w:t>REDUCE EPI DOSE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>: &lt;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>1mcg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>/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>kg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highlight w:val="yellow"/>
                              </w:rPr>
                              <w:t xml:space="preserve"> ~ 50-100 mcg at a time</w:t>
                            </w:r>
                            <w:r w:rsidRPr="00E07ABE">
                              <w:rPr>
                                <w:rFonts w:cstheme="minorHAnsi"/>
                                <w:bCs/>
                                <w:sz w:val="16"/>
                                <w:highlight w:val="yellow"/>
                              </w:rPr>
                              <w:t>**</w:t>
                            </w:r>
                          </w:p>
                          <w:p w14:paraId="167F5DAF" w14:textId="3788FF25" w:rsidR="00747F09" w:rsidRPr="00E07ABE" w:rsidRDefault="00747F09" w:rsidP="00C1565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100mL 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20% 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>intralipid bolus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 (or 1.5 mL/kg/min)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, 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  <w:u w:val="single"/>
                              </w:rPr>
                              <w:t>then gtt 0.25mL/kg/min,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 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can 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repeat bolus 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2x, </w:t>
                            </w:r>
                            <w:r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max 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>total 10-12mL/kg in 1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  <w:vertAlign w:val="superscript"/>
                              </w:rPr>
                              <w:t>st</w:t>
                            </w:r>
                            <w:r w:rsidR="00F436B4" w:rsidRPr="00E07ABE">
                              <w:rPr>
                                <w:rFonts w:cstheme="minorHAnsi"/>
                                <w:b/>
                                <w:color w:val="2414F4"/>
                                <w:sz w:val="16"/>
                              </w:rPr>
                              <w:t xml:space="preserve"> 30min.</w:t>
                            </w:r>
                          </w:p>
                          <w:p w14:paraId="40ACAD33" w14:textId="057A7330" w:rsidR="007B23B7" w:rsidRPr="00E07ABE" w:rsidRDefault="007B23B7" w:rsidP="00B21D9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Secure airway</w:t>
                            </w:r>
                            <w:r w:rsidR="00B21D97" w:rsidRPr="00E07ABE">
                              <w:rPr>
                                <w:rFonts w:cstheme="minorHAnsi"/>
                                <w:sz w:val="16"/>
                              </w:rPr>
                              <w:t xml:space="preserve"> if LOC. </w:t>
                            </w:r>
                            <w:r w:rsidR="000D3D5C">
                              <w:rPr>
                                <w:rFonts w:cstheme="minorHAnsi"/>
                                <w:sz w:val="16"/>
                                <w:u w:val="single"/>
                              </w:rPr>
                              <w:t>Normocapnia</w:t>
                            </w:r>
                            <w:r w:rsidR="000D3D5C">
                              <w:rPr>
                                <w:rFonts w:cstheme="minorHAnsi"/>
                                <w:sz w:val="16"/>
                              </w:rPr>
                              <w:t>: Hyperventilation worsens CNS toxicity. Hypoventilation worsens cardiac toxicity.</w:t>
                            </w:r>
                          </w:p>
                          <w:p w14:paraId="03DCB5F1" w14:textId="190CDBD5" w:rsidR="000174B4" w:rsidRPr="00E07ABE" w:rsidRDefault="00115D0D" w:rsidP="007B23B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Seizure control</w:t>
                            </w:r>
                            <w:r w:rsidR="00A04F1B" w:rsidRPr="00E07ABE">
                              <w:rPr>
                                <w:rFonts w:cstheme="minorHAnsi"/>
                                <w:sz w:val="16"/>
                              </w:rPr>
                              <w:t xml:space="preserve">: </w:t>
                            </w:r>
                            <w:r w:rsidRPr="00E07ABE">
                              <w:rPr>
                                <w:rFonts w:cstheme="minorHAnsi"/>
                                <w:color w:val="ED7D31" w:themeColor="accent2"/>
                                <w:sz w:val="16"/>
                              </w:rPr>
                              <w:t>BENZOS</w:t>
                            </w:r>
                            <w:r w:rsidR="000174B4" w:rsidRPr="00E07ABE">
                              <w:rPr>
                                <w:rFonts w:cstheme="minorHAnsi"/>
                                <w:sz w:val="16"/>
                              </w:rPr>
                              <w:t>, not propofol*</w:t>
                            </w:r>
                          </w:p>
                          <w:p w14:paraId="453C977F" w14:textId="70B56921" w:rsidR="000174B4" w:rsidRPr="00E07ABE" w:rsidRDefault="000174B4" w:rsidP="00C1565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Avoid Vasopressin, CCB, BB</w:t>
                            </w:r>
                          </w:p>
                          <w:p w14:paraId="6CCFC1A7" w14:textId="16F517A8" w:rsidR="00B21D97" w:rsidRPr="00E07ABE" w:rsidRDefault="000174B4" w:rsidP="00B21D97">
                            <w:pPr>
                              <w:spacing w:after="0" w:line="216" w:lineRule="auto"/>
                              <w:ind w:left="720" w:firstLine="720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C00000"/>
                                <w:sz w:val="20"/>
                                <w:szCs w:val="24"/>
                              </w:rPr>
                              <w:t>HIGH SPINAL</w:t>
                            </w:r>
                            <w:r w:rsidRPr="00E07ABE">
                              <w:rPr>
                                <w:rFonts w:cstheme="minorHAnsi"/>
                                <w:color w:val="C00000"/>
                                <w:sz w:val="20"/>
                                <w:szCs w:val="24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sym w:font="Wingdings" w:char="F0E0"/>
                            </w:r>
                            <w:r w:rsidRPr="00E07ABE">
                              <w:rPr>
                                <w:rFonts w:cstheme="minorHAnsi"/>
                                <w:sz w:val="18"/>
                              </w:rPr>
                              <w:t xml:space="preserve"> supportive: maintain BP and secure </w:t>
                            </w:r>
                            <w:r w:rsidR="007B23B7" w:rsidRPr="00E07ABE">
                              <w:rPr>
                                <w:rFonts w:cstheme="minorHAnsi"/>
                                <w:sz w:val="18"/>
                              </w:rPr>
                              <w:t>airway</w:t>
                            </w:r>
                            <w:r w:rsidR="0037326F">
                              <w:rPr>
                                <w:rFonts w:cstheme="minorHAnsi"/>
                                <w:sz w:val="18"/>
                              </w:rPr>
                              <w:t xml:space="preserve"> </w:t>
                            </w:r>
                            <w:r w:rsidR="0037326F" w:rsidRPr="0037326F">
                              <w:rPr>
                                <w:rFonts w:cstheme="minorHAnsi"/>
                                <w:sz w:val="18"/>
                              </w:rPr>
                              <w:sym w:font="Wingdings" w:char="F0E0"/>
                            </w:r>
                            <w:r w:rsidR="0037326F">
                              <w:rPr>
                                <w:rFonts w:cstheme="minorHAnsi"/>
                                <w:sz w:val="18"/>
                              </w:rPr>
                              <w:t xml:space="preserve"> stat c/s </w:t>
                            </w:r>
                          </w:p>
                          <w:p w14:paraId="3DF8D5E3" w14:textId="77777777" w:rsidR="00B21D97" w:rsidRPr="00E07ABE" w:rsidRDefault="00B21D97" w:rsidP="00B21D9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16" w:lineRule="auto"/>
                              <w:rPr>
                                <w:rFonts w:cstheme="minorHAnsi"/>
                                <w:sz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Epi: 10-100mcg doses to effect, +/- CPR to circulate meds, ventilator support until LA wears off.</w:t>
                            </w:r>
                          </w:p>
                          <w:p w14:paraId="3707B1A2" w14:textId="584B13B7" w:rsidR="0037326F" w:rsidRPr="0037326F" w:rsidRDefault="00B21D97" w:rsidP="00B21D97">
                            <w:pPr>
                              <w:pStyle w:val="ListParagraph"/>
                              <w:numPr>
                                <w:ilvl w:val="1"/>
                                <w:numId w:val="14"/>
                              </w:numPr>
                              <w:spacing w:after="0" w:line="216" w:lineRule="auto"/>
                              <w:rPr>
                                <w:rFonts w:cstheme="minorHAnsi"/>
                                <w:color w:val="000000" w:themeColor="text1"/>
                                <w:sz w:val="18"/>
                              </w:rPr>
                            </w:pPr>
                            <w:r w:rsidRPr="0037326F">
                              <w:rPr>
                                <w:rFonts w:cstheme="minorHAnsi"/>
                                <w:b/>
                                <w:bCs/>
                                <w:color w:val="548235"/>
                                <w:sz w:val="18"/>
                                <w:szCs w:val="18"/>
                              </w:rPr>
                              <w:t>Be</w:t>
                            </w:r>
                            <w:r w:rsidR="0037326F" w:rsidRPr="0037326F">
                              <w:rPr>
                                <w:rFonts w:cstheme="minorHAnsi"/>
                                <w:b/>
                                <w:bCs/>
                                <w:color w:val="548235"/>
                                <w:sz w:val="18"/>
                                <w:szCs w:val="18"/>
                              </w:rPr>
                              <w:t>z</w:t>
                            </w:r>
                            <w:r w:rsidRPr="0037326F">
                              <w:rPr>
                                <w:rFonts w:cstheme="minorHAnsi"/>
                                <w:b/>
                                <w:bCs/>
                                <w:color w:val="548235"/>
                                <w:sz w:val="18"/>
                                <w:szCs w:val="18"/>
                              </w:rPr>
                              <w:t>old-Jarisch Reflex</w:t>
                            </w:r>
                            <w:r w:rsidRPr="00E07ABE">
                              <w:rPr>
                                <w:rFonts w:cstheme="minorHAnsi"/>
                                <w:color w:val="548235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7326F">
                              <w:rPr>
                                <w:rFonts w:cstheme="minorHAnsi"/>
                                <w:color w:val="000000" w:themeColor="text1"/>
                                <w:sz w:val="18"/>
                                <w:szCs w:val="18"/>
                              </w:rPr>
                              <w:t>(</w:t>
                            </w:r>
                            <w:r w:rsidR="0037326F" w:rsidRPr="0037326F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2/2 neuraxial): triad of hypotension, severe bradycardia, &amp; hypopnea/apnea </w:t>
                            </w:r>
                            <w:r w:rsidR="0037326F" w:rsidRPr="0037326F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sym w:font="Wingdings" w:char="F0E0"/>
                            </w:r>
                            <w:r w:rsidR="0037326F" w:rsidRPr="0037326F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LOC, arrest</w:t>
                            </w:r>
                            <w:r w:rsidR="0037326F" w:rsidRPr="0037326F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sym w:font="Wingdings" w:char="F0E0"/>
                            </w:r>
                            <w:r w:rsidR="0037326F" w:rsidRPr="0037326F">
                              <w:rPr>
                                <w:rFonts w:cstheme="minorHAnsi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stat c/s</w:t>
                            </w:r>
                          </w:p>
                          <w:p w14:paraId="506A269C" w14:textId="352B401E" w:rsidR="00B21D97" w:rsidRPr="0037326F" w:rsidRDefault="00B21D97" w:rsidP="00B21D97">
                            <w:pPr>
                              <w:pStyle w:val="ListParagraph"/>
                              <w:numPr>
                                <w:ilvl w:val="1"/>
                                <w:numId w:val="14"/>
                              </w:numPr>
                              <w:spacing w:after="0" w:line="216" w:lineRule="auto"/>
                              <w:rPr>
                                <w:rFonts w:cstheme="minorHAnsi"/>
                                <w:sz w:val="10"/>
                                <w:szCs w:val="15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sym w:font="Wingdings" w:char="F0E0"/>
                            </w:r>
                            <w:r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7326F">
                              <w:rPr>
                                <w:rFonts w:cstheme="minorHAnsi"/>
                                <w:b/>
                                <w:bCs/>
                                <w:color w:val="548235"/>
                                <w:sz w:val="16"/>
                                <w:szCs w:val="16"/>
                              </w:rPr>
                              <w:t>Atropine</w:t>
                            </w:r>
                            <w:r w:rsidRPr="0037326F">
                              <w:rPr>
                                <w:rFonts w:cstheme="minorHAnsi"/>
                                <w:color w:val="54823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to abolish reflex, </w:t>
                            </w:r>
                            <w:r w:rsidR="0037326F" w:rsidRPr="0037326F">
                              <w:rPr>
                                <w:rFonts w:cstheme="minorHAnsi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Ephedrine</w:t>
                            </w:r>
                            <w:r w:rsidR="0037326F"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37326F" w:rsidRPr="0037326F">
                              <w:rPr>
                                <w:rFonts w:cstheme="minorHAnsi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>E</w:t>
                            </w:r>
                            <w:r w:rsidRPr="0037326F">
                              <w:rPr>
                                <w:rFonts w:cstheme="minorHAnsi"/>
                                <w:b/>
                                <w:bCs/>
                                <w:color w:val="7030A0"/>
                                <w:sz w:val="16"/>
                                <w:szCs w:val="16"/>
                              </w:rPr>
                              <w:t xml:space="preserve">pi </w:t>
                            </w:r>
                            <w:r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10-100mcg to effect</w:t>
                            </w:r>
                            <w:r w:rsidR="0037326F"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IV </w:t>
                            </w:r>
                            <w:r w:rsidR="0037326F"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fluids</w:t>
                            </w:r>
                            <w:r w:rsid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,</w:t>
                            </w:r>
                            <w:r w:rsidRPr="0037326F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 +/- CPR to circulate meds</w:t>
                            </w:r>
                          </w:p>
                          <w:p w14:paraId="05486278" w14:textId="77777777" w:rsidR="00B21D97" w:rsidRPr="00E07ABE" w:rsidRDefault="00B21D97" w:rsidP="00B21D9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color w:val="7030A1"/>
                              </w:rPr>
                              <w:t>ANAPHYLAXIS:</w:t>
                            </w:r>
                            <w:r w:rsidRPr="00E07ABE">
                              <w:rPr>
                                <w:rFonts w:cstheme="minorHAnsi"/>
                                <w:color w:val="7030A1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8"/>
                                <w:szCs w:val="18"/>
                              </w:rPr>
                              <w:t>Supportive: maintain airway &amp; hemodynamic support</w:t>
                            </w:r>
                          </w:p>
                          <w:p w14:paraId="598D2B2B" w14:textId="54C24EDB" w:rsidR="00B21D97" w:rsidRPr="00E07ABE" w:rsidRDefault="00B21D97" w:rsidP="00B21D9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Epi </w:t>
                            </w:r>
                            <w:r w:rsidR="00D55A73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5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0-100mcg IV to effect for hemodynamic support (</w:t>
                            </w:r>
                            <w:r w:rsidR="00D55A73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0.5-1mg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 xml:space="preserve"> IM), vasopressin, methylene blue for refractory vasoplegia</w:t>
                            </w:r>
                          </w:p>
                          <w:p w14:paraId="00443DBC" w14:textId="2BAAFBDE" w:rsidR="00B21D97" w:rsidRPr="00E07ABE" w:rsidRDefault="00B21D97" w:rsidP="00B21D97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Hydrocortisone 100-200mg IV, Albuterol, Diphenhydramine (H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0"/>
                                <w:szCs w:val="10"/>
                              </w:rPr>
                              <w:t>1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), Famotidine (H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0"/>
                                <w:szCs w:val="10"/>
                              </w:rPr>
                              <w:t>2</w:t>
                            </w:r>
                            <w:r w:rsidRPr="00E07ABE">
                              <w:rPr>
                                <w:rFonts w:cstheme="minorHAnsi"/>
                                <w:color w:val="000000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3570EE4" w14:textId="77777777" w:rsidR="008453EB" w:rsidRPr="00E07ABE" w:rsidRDefault="008453EB" w:rsidP="008453EB">
                            <w:pPr>
                              <w:pStyle w:val="ListParagraph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160"/>
                              <w:rPr>
                                <w:rFonts w:cstheme="minorHAnsi"/>
                                <w:color w:val="000000"/>
                                <w:sz w:val="11"/>
                                <w:szCs w:val="11"/>
                              </w:rPr>
                            </w:pPr>
                          </w:p>
                          <w:p w14:paraId="55C5C16C" w14:textId="0FC48E4F" w:rsidR="000174B4" w:rsidRPr="00E07ABE" w:rsidRDefault="004B356A" w:rsidP="001C1106">
                            <w:pPr>
                              <w:spacing w:after="0" w:line="240" w:lineRule="auto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CARDIAC DX</w:t>
                            </w:r>
                            <w:r w:rsidR="00C15657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: </w:t>
                            </w:r>
                            <w:r w:rsidRPr="00E07ABE">
                              <w:rPr>
                                <w:rFonts w:cstheme="minorHAnsi"/>
                                <w:color w:val="7030A0"/>
                                <w:sz w:val="16"/>
                              </w:rPr>
                              <w:t xml:space="preserve"> </w:t>
                            </w:r>
                            <w:r w:rsidR="00FB18D1" w:rsidRPr="00E07ABE">
                              <w:rPr>
                                <w:rFonts w:cstheme="minorHAnsi"/>
                                <w:color w:val="7030A0"/>
                                <w:sz w:val="16"/>
                              </w:rPr>
                              <w:t xml:space="preserve"> 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MI/Ischemic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 xml:space="preserve"> heart dx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/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C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ardiomyopathy/</w:t>
                            </w:r>
                            <w:r w:rsidR="00371A8D" w:rsidRPr="00E07ABE">
                              <w:rPr>
                                <w:rFonts w:cstheme="minorHAnsi"/>
                                <w:sz w:val="18"/>
                              </w:rPr>
                              <w:t>A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ortic dissection</w:t>
                            </w:r>
                            <w:r w:rsidR="003042A5" w:rsidRPr="00E07ABE">
                              <w:rPr>
                                <w:rFonts w:cstheme="minorHAnsi"/>
                                <w:sz w:val="18"/>
                              </w:rPr>
                              <w:t xml:space="preserve"> 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(</w:t>
                            </w:r>
                            <w:r w:rsidR="006C4CDA" w:rsidRPr="00E07ABE">
                              <w:rPr>
                                <w:rFonts w:cstheme="minorHAnsi"/>
                                <w:sz w:val="18"/>
                              </w:rPr>
                              <w:t>e.g.</w:t>
                            </w:r>
                            <w:r w:rsidR="006C4CDA">
                              <w:rPr>
                                <w:rFonts w:cstheme="minorHAnsi"/>
                                <w:sz w:val="18"/>
                              </w:rPr>
                              <w:t xml:space="preserve"> </w:t>
                            </w:r>
                            <w:r w:rsidR="003042A5" w:rsidRPr="00E07ABE">
                              <w:rPr>
                                <w:rFonts w:cstheme="minorHAnsi"/>
                                <w:sz w:val="18"/>
                              </w:rPr>
                              <w:t>M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arfan</w:t>
                            </w:r>
                            <w:r w:rsidR="003042A5" w:rsidRPr="00E07ABE">
                              <w:rPr>
                                <w:rFonts w:cstheme="minorHAnsi"/>
                                <w:sz w:val="18"/>
                              </w:rPr>
                              <w:t>’</w:t>
                            </w:r>
                            <w:r w:rsidR="00FB18D1" w:rsidRPr="00E07ABE">
                              <w:rPr>
                                <w:rFonts w:cstheme="minorHAnsi"/>
                                <w:sz w:val="18"/>
                              </w:rPr>
                              <w:t>s</w:t>
                            </w:r>
                            <w:r w:rsidR="003042A5" w:rsidRPr="00E07ABE">
                              <w:rPr>
                                <w:rFonts w:cstheme="minorHAnsi"/>
                                <w:sz w:val="18"/>
                              </w:rPr>
                              <w:t>)</w:t>
                            </w:r>
                          </w:p>
                          <w:p w14:paraId="1E9A3D87" w14:textId="77777777" w:rsidR="00FB18D1" w:rsidRPr="00E07ABE" w:rsidRDefault="00FB18D1" w:rsidP="00C1565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MI/SCAD: ACLS, Cath lab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sym w:font="Wingdings" w:char="F0E0"/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PCI</w:t>
                            </w:r>
                          </w:p>
                          <w:p w14:paraId="1E373019" w14:textId="50CDE422" w:rsidR="00FB18D1" w:rsidRPr="00E07ABE" w:rsidRDefault="00FB18D1" w:rsidP="00C15657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Cardiomyopathy: Inotropes: </w:t>
                            </w:r>
                            <w:r w:rsidR="00F436B4" w:rsidRPr="00E07ABE">
                              <w:rPr>
                                <w:rFonts w:cstheme="minorHAnsi"/>
                                <w:sz w:val="16"/>
                              </w:rPr>
                              <w:t>D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obutamine, </w:t>
                            </w:r>
                            <w:r w:rsidR="003042A5" w:rsidRPr="00E07ABE">
                              <w:rPr>
                                <w:rFonts w:cstheme="minorHAnsi"/>
                                <w:sz w:val="16"/>
                              </w:rPr>
                              <w:t xml:space="preserve">NE, </w:t>
                            </w:r>
                            <w:r w:rsidR="00F436B4" w:rsidRPr="00E07ABE">
                              <w:rPr>
                                <w:rFonts w:cstheme="minorHAnsi"/>
                                <w:sz w:val="16"/>
                              </w:rPr>
                              <w:t>M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ilrinone, </w:t>
                            </w:r>
                            <w:r w:rsidR="00F436B4" w:rsidRPr="00E07ABE">
                              <w:rPr>
                                <w:rFonts w:cstheme="minorHAnsi"/>
                                <w:sz w:val="16"/>
                              </w:rPr>
                              <w:t>E</w:t>
                            </w:r>
                            <w:r w:rsidR="003042A5" w:rsidRPr="00E07ABE">
                              <w:rPr>
                                <w:rFonts w:cstheme="minorHAnsi"/>
                                <w:sz w:val="16"/>
                              </w:rPr>
                              <w:t>pi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371A8D" w:rsidRPr="00E07ABE">
                              <w:rPr>
                                <w:rFonts w:cstheme="minorHAnsi"/>
                                <w:sz w:val="16"/>
                              </w:rPr>
                              <w:t>TTE/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TEE. Consider </w:t>
                            </w:r>
                            <w:r w:rsidR="003042A5" w:rsidRPr="00E07ABE">
                              <w:rPr>
                                <w:rFonts w:cstheme="minorHAnsi"/>
                                <w:sz w:val="16"/>
                              </w:rPr>
                              <w:t xml:space="preserve">VA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ECMO.</w:t>
                            </w:r>
                          </w:p>
                          <w:p w14:paraId="463CF092" w14:textId="0E594618" w:rsidR="00FB18D1" w:rsidRPr="00E07ABE" w:rsidRDefault="00FB18D1" w:rsidP="001C110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spacing w:after="0" w:line="216" w:lineRule="auto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Dissection: MTP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sym w:font="Wingdings" w:char="F0E0"/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cardiac OR</w:t>
                            </w:r>
                          </w:p>
                          <w:p w14:paraId="2AE5E170" w14:textId="77777777" w:rsidR="00FB18D1" w:rsidRPr="00E07ABE" w:rsidRDefault="00FB18D1" w:rsidP="00C15657">
                            <w:pPr>
                              <w:spacing w:after="0"/>
                              <w:rPr>
                                <w:rFonts w:cstheme="minorHAnsi"/>
                                <w:b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HTN</w:t>
                            </w:r>
                            <w:r w:rsidR="00C15657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:</w:t>
                            </w:r>
                            <w:r w:rsidR="009F0202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 </w:t>
                            </w:r>
                            <w:r w:rsidR="00C15657"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 </w:t>
                            </w:r>
                            <w:r w:rsidR="00C15657" w:rsidRPr="00E07ABE">
                              <w:rPr>
                                <w:rFonts w:cstheme="minorHAnsi"/>
                                <w:sz w:val="18"/>
                              </w:rPr>
                              <w:t>PreE/Eclampsia</w:t>
                            </w:r>
                          </w:p>
                          <w:p w14:paraId="50065BB4" w14:textId="784CA6C2" w:rsidR="00FB18D1" w:rsidRPr="00E07ABE" w:rsidRDefault="00FB18D1" w:rsidP="00C1565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Seizure control</w:t>
                            </w:r>
                            <w:r w:rsidR="00E95572" w:rsidRPr="00E07ABE">
                              <w:rPr>
                                <w:rFonts w:cstheme="minorHAnsi"/>
                                <w:sz w:val="16"/>
                              </w:rPr>
                              <w:t>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Pr="00E07ABE">
                              <w:rPr>
                                <w:rFonts w:cstheme="minorHAnsi"/>
                                <w:color w:val="ED7D31" w:themeColor="accent2"/>
                                <w:sz w:val="16"/>
                              </w:rPr>
                              <w:t>BENZOS</w:t>
                            </w:r>
                          </w:p>
                          <w:p w14:paraId="1EF8F650" w14:textId="6AFD39CE" w:rsidR="00C15657" w:rsidRPr="00E07ABE" w:rsidRDefault="00C15657" w:rsidP="00C1565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M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>gSO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  <w:vertAlign w:val="subscript"/>
                              </w:rPr>
                              <w:t>4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>-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 xml:space="preserve"> T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>ox</w:t>
                            </w:r>
                            <w:r w:rsidR="00E07ABE" w:rsidRPr="00E07ABE">
                              <w:rPr>
                                <w:rFonts w:cstheme="minorHAnsi"/>
                                <w:sz w:val="16"/>
                              </w:rPr>
                              <w:t>icity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?</w:t>
                            </w:r>
                            <w:r w:rsidR="00371A8D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>NO DTRs?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sym w:font="Wingdings" w:char="F0E0"/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371A8D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>T</w:t>
                            </w:r>
                            <w:r w:rsidR="00E07ABE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>x</w:t>
                            </w:r>
                            <w:r w:rsidR="00371A8D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>: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 xml:space="preserve"> Ca Gluconate 30mL </w:t>
                            </w:r>
                            <w:r w:rsidR="009F0202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 xml:space="preserve">10%, </w:t>
                            </w:r>
                            <w:r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>or CaCl 10mL</w:t>
                            </w:r>
                            <w:r w:rsidR="009F0202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 xml:space="preserve"> 10%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  <w:highlight w:val="yellow"/>
                              </w:rPr>
                              <w:t>.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 xml:space="preserve"> *If DTRs present </w:t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sym w:font="Wingdings" w:char="F0E0"/>
                            </w:r>
                            <w:r w:rsidR="00BB5AEC" w:rsidRPr="00E07ABE">
                              <w:rPr>
                                <w:rFonts w:cstheme="minorHAnsi"/>
                                <w:sz w:val="16"/>
                              </w:rPr>
                              <w:t xml:space="preserve"> seek other cause of cardioresp collapse.</w:t>
                            </w:r>
                          </w:p>
                          <w:p w14:paraId="500E2072" w14:textId="77777777" w:rsidR="00FB18D1" w:rsidRPr="00E07ABE" w:rsidRDefault="00FB18D1" w:rsidP="00C15657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</w:rPr>
                              <w:t>Secure AIRWAY</w:t>
                            </w:r>
                            <w:r w:rsidR="00F7769E" w:rsidRPr="00E07ABE">
                              <w:rPr>
                                <w:rFonts w:cstheme="minorHAnsi"/>
                                <w:sz w:val="16"/>
                              </w:rPr>
                              <w:t xml:space="preserve"> – expect ++ airway swelling.</w:t>
                            </w:r>
                          </w:p>
                          <w:p w14:paraId="48FF96E5" w14:textId="1D5A3CFE" w:rsidR="000174B4" w:rsidRPr="00E07ABE" w:rsidRDefault="00A04F1B" w:rsidP="001C1106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spacing w:after="0" w:line="216" w:lineRule="auto"/>
                              <w:rPr>
                                <w:rFonts w:cstheme="minorHAnsi"/>
                                <w:b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S</w:t>
                            </w:r>
                            <w:r w:rsidR="00FB18D1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BP &lt; 160mmHg</w:t>
                            </w:r>
                            <w:r w:rsidR="00FB18D1" w:rsidRPr="00E07ABE">
                              <w:rPr>
                                <w:rFonts w:cstheme="minorHAnsi"/>
                                <w:sz w:val="16"/>
                              </w:rPr>
                              <w:t xml:space="preserve"> to avoid maternal stroke.</w:t>
                            </w:r>
                          </w:p>
                          <w:p w14:paraId="58A41040" w14:textId="77777777" w:rsidR="001C1106" w:rsidRPr="00E07ABE" w:rsidRDefault="001C1106" w:rsidP="001C1106">
                            <w:pPr>
                              <w:pStyle w:val="ListParagraph"/>
                              <w:spacing w:after="0" w:line="216" w:lineRule="auto"/>
                              <w:ind w:left="2160"/>
                              <w:rPr>
                                <w:rFonts w:cstheme="minorHAnsi"/>
                                <w:b/>
                                <w:sz w:val="10"/>
                                <w:szCs w:val="16"/>
                              </w:rPr>
                            </w:pPr>
                          </w:p>
                          <w:p w14:paraId="465F5742" w14:textId="77777777" w:rsidR="008453EB" w:rsidRPr="00E07ABE" w:rsidRDefault="00C15657" w:rsidP="008453EB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 xml:space="preserve">SEPSIS: </w:t>
                            </w:r>
                            <w:r w:rsidR="008453EB" w:rsidRPr="00E07ABE">
                              <w:rPr>
                                <w:rFonts w:cstheme="minorHAnsi"/>
                                <w:sz w:val="18"/>
                                <w:szCs w:val="18"/>
                              </w:rPr>
                              <w:t>IAI, Urologic, IUFD, Pneumonia, etc.. [E-coli, Staph, Strep A*]</w:t>
                            </w:r>
                          </w:p>
                          <w:p w14:paraId="19B376E1" w14:textId="2E672767" w:rsidR="001C1106" w:rsidRPr="00E07ABE" w:rsidRDefault="008453EB" w:rsidP="008453EB">
                            <w:pPr>
                              <w:pStyle w:val="ListParagraph"/>
                              <w:numPr>
                                <w:ilvl w:val="0"/>
                                <w:numId w:val="18"/>
                              </w:num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cstheme="minorHAnsi"/>
                                <w:sz w:val="18"/>
                                <w:szCs w:val="18"/>
                              </w:rPr>
                            </w:pPr>
                            <w:r w:rsidRPr="00E07AB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Supportive care &amp; assess for: DIC, ARDS vs Pulm Edema, TTE/TEE to assess CV fxn</w:t>
                            </w:r>
                          </w:p>
                          <w:p w14:paraId="0EB08A88" w14:textId="77777777" w:rsidR="00E07ABE" w:rsidRPr="00E07ABE" w:rsidRDefault="00E07ABE" w:rsidP="00E07ABE">
                            <w:pPr>
                              <w:pStyle w:val="ListParagraph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ind w:left="2160"/>
                              <w:rPr>
                                <w:rFonts w:cstheme="minorHAnsi"/>
                                <w:sz w:val="10"/>
                                <w:szCs w:val="10"/>
                              </w:rPr>
                            </w:pPr>
                          </w:p>
                          <w:p w14:paraId="5F759D75" w14:textId="7B8097AE" w:rsidR="000174B4" w:rsidRPr="00E07ABE" w:rsidRDefault="00C15657" w:rsidP="003D1A7E">
                            <w:pPr>
                              <w:spacing w:after="0"/>
                              <w:ind w:left="1440" w:hanging="1440"/>
                              <w:rPr>
                                <w:rFonts w:cstheme="minorHAnsi"/>
                                <w:sz w:val="16"/>
                              </w:rPr>
                            </w:pPr>
                            <w:r w:rsidRPr="00E07ABE">
                              <w:rPr>
                                <w:rFonts w:cstheme="minorHAnsi"/>
                                <w:b/>
                                <w:color w:val="7030A0"/>
                              </w:rPr>
                              <w:t>OTHER</w:t>
                            </w:r>
                            <w:r w:rsidR="009F0202" w:rsidRPr="00E07ABE">
                              <w:rPr>
                                <w:rFonts w:cstheme="minorHAnsi"/>
                                <w:color w:val="7030A0"/>
                                <w:sz w:val="18"/>
                              </w:rPr>
                              <w:t xml:space="preserve">: 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u w:val="single"/>
                              </w:rPr>
                              <w:t>H</w:t>
                            </w:r>
                            <w:r w:rsidRPr="00E07ABE">
                              <w:rPr>
                                <w:rFonts w:cstheme="minorHAnsi"/>
                                <w:bCs/>
                                <w:sz w:val="16"/>
                                <w:u w:val="single"/>
                              </w:rPr>
                              <w:t xml:space="preserve">s &amp; </w:t>
                            </w:r>
                            <w:r w:rsidRPr="00E07ABE">
                              <w:rPr>
                                <w:rFonts w:cstheme="minorHAnsi"/>
                                <w:b/>
                                <w:sz w:val="16"/>
                                <w:u w:val="single"/>
                              </w:rPr>
                              <w:t>T</w:t>
                            </w:r>
                            <w:r w:rsidRPr="00E07ABE">
                              <w:rPr>
                                <w:rFonts w:cstheme="minorHAnsi"/>
                                <w:bCs/>
                                <w:sz w:val="16"/>
                                <w:u w:val="single"/>
                              </w:rPr>
                              <w:t>s</w:t>
                            </w:r>
                            <w:r w:rsidR="00E051EA" w:rsidRPr="00E07ABE">
                              <w:rPr>
                                <w:rFonts w:cstheme="minorHAnsi"/>
                                <w:bCs/>
                                <w:sz w:val="16"/>
                              </w:rPr>
                              <w:t>: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  </w:t>
                            </w:r>
                            <w:r w:rsidR="00F436B4" w:rsidRPr="00E07ABE">
                              <w:rPr>
                                <w:rFonts w:cstheme="minorHAnsi"/>
                                <w:sz w:val="16"/>
                              </w:rPr>
                              <w:tab/>
                              <w:t xml:space="preserve">           </w:t>
                            </w:r>
                            <w:r w:rsidR="009F0202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H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>ypovolemi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a, 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H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>ypo/Hyper K+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E051EA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H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ypoxia, </w:t>
                            </w:r>
                            <w:r w:rsidR="00E051EA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H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ypo/</w:t>
                            </w:r>
                            <w:r w:rsidR="003D1A7E" w:rsidRPr="00E07ABE">
                              <w:rPr>
                                <w:rFonts w:cstheme="minorHAnsi"/>
                                <w:sz w:val="16"/>
                              </w:rPr>
                              <w:t>h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yperthermia, </w:t>
                            </w:r>
                            <w:r w:rsidR="009F0202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T</w:t>
                            </w:r>
                            <w:r w:rsidR="009F0202" w:rsidRPr="00E07ABE">
                              <w:rPr>
                                <w:rFonts w:cstheme="minorHAnsi"/>
                                <w:sz w:val="16"/>
                              </w:rPr>
                              <w:t>ension pneumo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>,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 xml:space="preserve"> 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T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>amponade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9F0202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T</w:t>
                            </w:r>
                            <w:r w:rsidR="009F0202" w:rsidRPr="00E07ABE">
                              <w:rPr>
                                <w:rFonts w:cstheme="minorHAnsi"/>
                                <w:sz w:val="16"/>
                              </w:rPr>
                              <w:t>hrombosis</w:t>
                            </w:r>
                            <w:r w:rsidR="00E051EA" w:rsidRPr="00E07ABE">
                              <w:rPr>
                                <w:rFonts w:cstheme="minorHAnsi"/>
                                <w:sz w:val="16"/>
                              </w:rPr>
                              <w:t xml:space="preserve">, </w:t>
                            </w:r>
                            <w:r w:rsidR="001C1106" w:rsidRPr="00E07ABE">
                              <w:rPr>
                                <w:rFonts w:cstheme="minorHAnsi"/>
                                <w:b/>
                                <w:bCs/>
                                <w:sz w:val="16"/>
                              </w:rPr>
                              <w:t>T</w:t>
                            </w:r>
                            <w:r w:rsidR="001C1106" w:rsidRPr="00E07ABE">
                              <w:rPr>
                                <w:rFonts w:cstheme="minorHAnsi"/>
                                <w:sz w:val="16"/>
                              </w:rPr>
                              <w:t>oxins</w:t>
                            </w:r>
                            <w:r w:rsidR="006D16DB">
                              <w:rPr>
                                <w:rFonts w:cstheme="minorHAnsi"/>
                                <w:sz w:val="16"/>
                              </w:rPr>
                              <w:t xml:space="preserve"> (Narcan?)</w:t>
                            </w:r>
                          </w:p>
                          <w:p w14:paraId="3E2672FC" w14:textId="77777777" w:rsidR="00C52BB3" w:rsidRPr="00E07ABE" w:rsidRDefault="00C52BB3">
                            <w:pPr>
                              <w:rPr>
                                <w:rFonts w:cstheme="minorHAnsi"/>
                                <w:sz w:val="18"/>
                              </w:rPr>
                            </w:pPr>
                          </w:p>
                          <w:p w14:paraId="64161373" w14:textId="77777777" w:rsidR="00C52BB3" w:rsidRPr="00E07ABE" w:rsidRDefault="00C52BB3">
                            <w:pPr>
                              <w:rPr>
                                <w:rFonts w:cstheme="minorHAnsi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C41561" id="_x0000_s1029" type="#_x0000_t202" style="position:absolute;margin-left:-21.85pt;margin-top:246.35pt;width:584.25pt;height:512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" strokeweight="2pt">
                <v:textbox>
                  <w:txbxContent>
                    <w:p w14:paraId="3839B0C4" w14:textId="77777777" w:rsidR="00F7769E" w:rsidRPr="00E07ABE" w:rsidRDefault="00F7769E" w:rsidP="00C15657">
                      <w:pPr>
                        <w:spacing w:after="0"/>
                        <w:rPr>
                          <w:rFonts w:cstheme="minorHAnsi"/>
                          <w:b/>
                          <w:color w:val="7030A0"/>
                          <w:sz w:val="24"/>
                        </w:rPr>
                      </w:pPr>
                    </w:p>
                    <w:p w14:paraId="1683BE1B" w14:textId="77777777" w:rsidR="00115D0D" w:rsidRPr="00E07ABE" w:rsidRDefault="00115D0D" w:rsidP="00C15657">
                      <w:pPr>
                        <w:spacing w:after="0"/>
                        <w:rPr>
                          <w:rFonts w:cstheme="minorHAnsi"/>
                          <w:b/>
                          <w:color w:val="7030A0"/>
                          <w:sz w:val="11"/>
                          <w:szCs w:val="11"/>
                        </w:rPr>
                      </w:pPr>
                    </w:p>
                    <w:p w14:paraId="183F2034" w14:textId="661B0939" w:rsidR="004B356A" w:rsidRPr="00E07ABE" w:rsidRDefault="00C52BB3" w:rsidP="00C15657">
                      <w:pPr>
                        <w:spacing w:after="0"/>
                        <w:rPr>
                          <w:rFonts w:cstheme="minorHAnsi"/>
                          <w:sz w:val="18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BLEEDING/DIC</w:t>
                      </w:r>
                      <w:r w:rsidR="00C15657" w:rsidRPr="00E07ABE">
                        <w:rPr>
                          <w:rFonts w:cstheme="minorHAnsi"/>
                          <w:color w:val="7030A0"/>
                        </w:rPr>
                        <w:t xml:space="preserve">: </w:t>
                      </w:r>
                      <w:r w:rsidRPr="00E07ABE">
                        <w:rPr>
                          <w:rFonts w:cstheme="minorHAnsi"/>
                          <w:color w:val="7030A0"/>
                          <w:sz w:val="18"/>
                        </w:rPr>
                        <w:t xml:space="preserve"> </w:t>
                      </w:r>
                      <w:r w:rsidR="004B356A" w:rsidRPr="00E07ABE">
                        <w:rPr>
                          <w:rFonts w:cstheme="minorHAnsi"/>
                          <w:sz w:val="18"/>
                        </w:rPr>
                        <w:t xml:space="preserve">Atony, </w:t>
                      </w:r>
                      <w:r w:rsidR="00DD1367" w:rsidRPr="00E07ABE">
                        <w:rPr>
                          <w:rFonts w:cstheme="minorHAnsi"/>
                          <w:sz w:val="18"/>
                        </w:rPr>
                        <w:t xml:space="preserve">Vaginal/Cervical </w:t>
                      </w:r>
                      <w:r w:rsidR="004B356A" w:rsidRPr="00E07ABE">
                        <w:rPr>
                          <w:rFonts w:cstheme="minorHAnsi"/>
                          <w:sz w:val="18"/>
                        </w:rPr>
                        <w:t xml:space="preserve">Lac, </w:t>
                      </w:r>
                      <w:r w:rsidR="00DD1367" w:rsidRPr="00E07ABE">
                        <w:rPr>
                          <w:rFonts w:cstheme="minorHAnsi"/>
                          <w:sz w:val="18"/>
                        </w:rPr>
                        <w:t>R</w:t>
                      </w:r>
                      <w:r w:rsidR="004B356A" w:rsidRPr="00E07ABE">
                        <w:rPr>
                          <w:rFonts w:cstheme="minorHAnsi"/>
                          <w:sz w:val="18"/>
                        </w:rPr>
                        <w:t xml:space="preserve">etroperitoneal 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 xml:space="preserve">or </w:t>
                      </w:r>
                      <w:r w:rsidR="00DD1367" w:rsidRPr="00E07ABE">
                        <w:rPr>
                          <w:rFonts w:cstheme="minorHAnsi"/>
                          <w:sz w:val="18"/>
                        </w:rPr>
                        <w:t>Intra-abdominal bleeding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, Coag disorder, HELLP</w:t>
                      </w:r>
                      <w:r w:rsidR="00DE668A" w:rsidRPr="00E07ABE">
                        <w:rPr>
                          <w:rFonts w:cstheme="minorHAnsi"/>
                          <w:sz w:val="18"/>
                        </w:rPr>
                        <w:t>/capsule rupture, AFE, Abruption, AFLP</w:t>
                      </w:r>
                    </w:p>
                    <w:p w14:paraId="48C32BEE" w14:textId="77777777" w:rsidR="004B356A" w:rsidRPr="00E07ABE" w:rsidRDefault="00C52BB3" w:rsidP="00C156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/>
                        <w:rPr>
                          <w:rFonts w:cstheme="minorHAnsi"/>
                          <w:b/>
                          <w:color w:val="C00000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C00000"/>
                          <w:sz w:val="16"/>
                        </w:rPr>
                        <w:t>Run hemorrhage checklist</w:t>
                      </w:r>
                    </w:p>
                    <w:p w14:paraId="0279166B" w14:textId="7ABDDA18" w:rsidR="00FB18D1" w:rsidRPr="00E07ABE" w:rsidRDefault="00C52BB3" w:rsidP="00C156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MTP</w:t>
                      </w:r>
                      <w:r w:rsidR="00DE668A" w:rsidRPr="00E07ABE">
                        <w:rPr>
                          <w:rFonts w:cstheme="minorHAnsi"/>
                          <w:sz w:val="16"/>
                        </w:rPr>
                        <w:t xml:space="preserve">: early cryo, </w:t>
                      </w:r>
                      <w:r w:rsidR="00DD1367" w:rsidRPr="00E07ABE">
                        <w:rPr>
                          <w:rFonts w:cstheme="minorHAnsi"/>
                          <w:sz w:val="16"/>
                        </w:rPr>
                        <w:t xml:space="preserve">may need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factor/fibrinogen concentrate</w:t>
                      </w:r>
                      <w:r w:rsidR="00DD1367" w:rsidRPr="00E07ABE">
                        <w:rPr>
                          <w:rFonts w:cstheme="minorHAnsi"/>
                          <w:sz w:val="16"/>
                        </w:rPr>
                        <w:t>s</w:t>
                      </w:r>
                    </w:p>
                    <w:p w14:paraId="7624F823" w14:textId="1CB16F56" w:rsidR="004B356A" w:rsidRDefault="004B356A" w:rsidP="001C110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spacing w:after="0" w:line="216" w:lineRule="auto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Consider ECMO if severe pulmonary edema &amp;</w:t>
                      </w:r>
                      <w:r w:rsidR="00FB18D1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unable to ventilate</w:t>
                      </w:r>
                      <w:r w:rsidR="00FB18D1" w:rsidRPr="00E07ABE">
                        <w:rPr>
                          <w:rFonts w:cstheme="minorHAnsi"/>
                          <w:sz w:val="16"/>
                        </w:rPr>
                        <w:t xml:space="preserve">, or </w:t>
                      </w:r>
                      <w:r w:rsidR="00DD1367" w:rsidRPr="00E07ABE">
                        <w:rPr>
                          <w:rFonts w:cstheme="minorHAnsi"/>
                          <w:sz w:val="16"/>
                        </w:rPr>
                        <w:t xml:space="preserve">heart failure </w:t>
                      </w:r>
                      <w:r w:rsidR="00FB18D1" w:rsidRPr="00E07ABE">
                        <w:rPr>
                          <w:rFonts w:cstheme="minorHAnsi"/>
                          <w:sz w:val="16"/>
                          <w:vertAlign w:val="superscript"/>
                        </w:rPr>
                        <w:t xml:space="preserve"> 2</w:t>
                      </w:r>
                      <w:r w:rsidR="00FB18D1" w:rsidRPr="00E07ABE">
                        <w:rPr>
                          <w:rFonts w:cstheme="minorHAnsi"/>
                          <w:sz w:val="16"/>
                        </w:rPr>
                        <w:t>/</w:t>
                      </w:r>
                      <w:r w:rsidR="00FB18D1" w:rsidRPr="00E07ABE">
                        <w:rPr>
                          <w:rFonts w:cstheme="minorHAnsi"/>
                          <w:sz w:val="16"/>
                          <w:vertAlign w:val="subscript"/>
                        </w:rPr>
                        <w:t>2</w:t>
                      </w:r>
                      <w:r w:rsidR="00FB18D1" w:rsidRPr="00E07ABE">
                        <w:rPr>
                          <w:rFonts w:cstheme="minorHAnsi"/>
                          <w:sz w:val="16"/>
                        </w:rPr>
                        <w:t xml:space="preserve"> AFE</w:t>
                      </w:r>
                    </w:p>
                    <w:p w14:paraId="34DA0011" w14:textId="77777777" w:rsidR="00E07ABE" w:rsidRPr="00E07ABE" w:rsidRDefault="00E07ABE" w:rsidP="00E07ABE">
                      <w:pPr>
                        <w:pStyle w:val="ListParagraph"/>
                        <w:spacing w:after="0" w:line="216" w:lineRule="auto"/>
                        <w:ind w:left="2160"/>
                        <w:rPr>
                          <w:rFonts w:cstheme="minorHAnsi"/>
                          <w:sz w:val="10"/>
                          <w:szCs w:val="16"/>
                        </w:rPr>
                      </w:pPr>
                    </w:p>
                    <w:p w14:paraId="5E08F70E" w14:textId="77777777" w:rsidR="001C1106" w:rsidRPr="00E07ABE" w:rsidRDefault="001C1106" w:rsidP="001C1106">
                      <w:pPr>
                        <w:pStyle w:val="ListParagraph"/>
                        <w:spacing w:after="0" w:line="216" w:lineRule="auto"/>
                        <w:ind w:left="2160"/>
                        <w:rPr>
                          <w:rFonts w:cstheme="minorHAnsi"/>
                          <w:sz w:val="2"/>
                          <w:szCs w:val="10"/>
                        </w:rPr>
                      </w:pPr>
                    </w:p>
                    <w:p w14:paraId="0350483C" w14:textId="21D83A3B" w:rsidR="004B356A" w:rsidRPr="00E07ABE" w:rsidRDefault="004B356A" w:rsidP="00C15657">
                      <w:p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EMBOLISM</w:t>
                      </w:r>
                      <w:r w:rsidR="00C15657"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: </w:t>
                      </w:r>
                      <w:r w:rsidR="00852AA7"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>Coronary clot v SCAD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 xml:space="preserve">,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>PE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 xml:space="preserve">,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>AFE</w:t>
                      </w:r>
                      <w:r w:rsidR="001C1106" w:rsidRPr="00E07ABE">
                        <w:rPr>
                          <w:rFonts w:cstheme="minorHAnsi"/>
                          <w:sz w:val="18"/>
                        </w:rPr>
                        <w:t>, VAE</w:t>
                      </w:r>
                    </w:p>
                    <w:p w14:paraId="3A309F58" w14:textId="7599C767" w:rsidR="004B356A" w:rsidRPr="00E07ABE" w:rsidRDefault="004B356A" w:rsidP="00C1565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PE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: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 xml:space="preserve"> c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onsider STAT CTA</w:t>
                      </w:r>
                    </w:p>
                    <w:p w14:paraId="19C0820C" w14:textId="0DBEA553" w:rsidR="001C1106" w:rsidRPr="00E07ABE" w:rsidRDefault="001C1106" w:rsidP="00C1565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VAE: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flood field w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ith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NS, 100% O</w:t>
                      </w:r>
                      <w:r w:rsidRPr="00E07ABE">
                        <w:rPr>
                          <w:rFonts w:cstheme="minorHAnsi"/>
                          <w:sz w:val="16"/>
                          <w:vertAlign w:val="subscript"/>
                        </w:rPr>
                        <w:t>2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, position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 xml:space="preserve">pt 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L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lateral,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TEE, aspirate air from 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R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heart catheter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, inotropes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, CPR may break up VAE</w:t>
                      </w:r>
                    </w:p>
                    <w:p w14:paraId="765DB5BA" w14:textId="76BB4CA5" w:rsidR="004B356A" w:rsidRPr="00E07ABE" w:rsidRDefault="004B356A" w:rsidP="00C15657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MI/SCAD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: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consider STAT PCI 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sym w:font="Wingdings" w:char="F0E0"/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cath lab</w:t>
                      </w:r>
                    </w:p>
                    <w:p w14:paraId="1A6D22E2" w14:textId="7035A142" w:rsidR="008453EB" w:rsidRPr="00E07ABE" w:rsidRDefault="004B356A" w:rsidP="008453E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AFE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: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 xml:space="preserve">RV failure </w:t>
                      </w:r>
                      <w:r w:rsidR="003D1A7E" w:rsidRPr="00E07ABE">
                        <w:rPr>
                          <w:rFonts w:cstheme="minorHAnsi"/>
                        </w:rPr>
                        <w:sym w:font="Wingdings" w:char="F0E0"/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 xml:space="preserve"> LV failure. Tx: </w:t>
                      </w:r>
                      <w:r w:rsidR="003D1A7E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i</w:t>
                      </w:r>
                      <w:r w:rsidR="00E95572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notropes</w:t>
                      </w:r>
                      <w:r w:rsidR="003D1A7E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, minimize fluids, maintain MAP, pulm</w:t>
                      </w:r>
                      <w:r w:rsidR="00E07ABE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onary</w:t>
                      </w:r>
                      <w:r w:rsidR="003D1A7E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 xml:space="preserve"> vasodilators </w:t>
                      </w:r>
                      <w:r w:rsidR="003D1A7E" w:rsidRPr="00E07ABE">
                        <w:rPr>
                          <w:rFonts w:cstheme="minorHAnsi"/>
                        </w:rPr>
                        <w:sym w:font="Wingdings" w:char="F0E0"/>
                      </w:r>
                      <w:r w:rsidR="003D1A7E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 xml:space="preserve"> early alert VA ECMO team</w:t>
                      </w:r>
                    </w:p>
                    <w:p w14:paraId="1D3180F8" w14:textId="203468EF" w:rsidR="008453EB" w:rsidRPr="00E07ABE" w:rsidRDefault="008453EB" w:rsidP="009925DF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 xml:space="preserve">Airway securement, vent settings to </w:t>
                      </w: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↓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PVR: </w:t>
                      </w: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↓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ETCO2, </w:t>
                      </w: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↑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FIO2, </w:t>
                      </w: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↓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PEEP &amp; airway pressures.</w:t>
                      </w:r>
                    </w:p>
                    <w:p w14:paraId="77D168EB" w14:textId="4B4124E7" w:rsidR="007B23B7" w:rsidRPr="00E07ABE" w:rsidRDefault="00747F09" w:rsidP="009925DF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Doses in</w:t>
                      </w:r>
                      <w:r w:rsidRPr="00E07ABE">
                        <w:rPr>
                          <w:rFonts w:cstheme="minorHAnsi"/>
                          <w:color w:val="FF0000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bCs/>
                          <w:color w:val="FF0000"/>
                          <w:sz w:val="16"/>
                          <w:u w:val="single"/>
                        </w:rPr>
                        <w:t>mcg/kg/min</w:t>
                      </w: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  <w:u w:val="single"/>
                        </w:rPr>
                        <w:t>: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Dobu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tamine: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2-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10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Dopamine: 2-10, 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E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pi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: </w:t>
                      </w:r>
                      <w:r w:rsidR="009925DF" w:rsidRPr="009925DF">
                        <w:rPr>
                          <w:rFonts w:cstheme="minorHAnsi"/>
                          <w:sz w:val="16"/>
                        </w:rPr>
                        <w:t>0.02-0.1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NE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: </w:t>
                      </w:r>
                      <w:r w:rsidR="007B23B7" w:rsidRPr="00E07ABE">
                        <w:rPr>
                          <w:rFonts w:cstheme="minorHAnsi"/>
                          <w:sz w:val="16"/>
                        </w:rPr>
                        <w:t>0.05-3.3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, M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ilrinone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: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0.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1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25-0.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3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75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vaso</w:t>
                      </w:r>
                      <w:r w:rsidR="007B23B7" w:rsidRPr="00E07ABE">
                        <w:rPr>
                          <w:rFonts w:cstheme="minorHAnsi"/>
                          <w:sz w:val="16"/>
                        </w:rPr>
                        <w:t xml:space="preserve"> &lt; 0.08 </w:t>
                      </w:r>
                      <w:r w:rsidR="009925DF" w:rsidRPr="00E07ABE">
                        <w:rPr>
                          <w:rFonts w:cstheme="minorHAnsi"/>
                          <w:b/>
                          <w:bCs/>
                          <w:color w:val="FF0000"/>
                          <w:sz w:val="16"/>
                        </w:rPr>
                        <w:t>U</w:t>
                      </w:r>
                      <w:r w:rsidR="007B23B7" w:rsidRPr="00E07ABE">
                        <w:rPr>
                          <w:rFonts w:cstheme="minorHAnsi"/>
                          <w:b/>
                          <w:bCs/>
                          <w:color w:val="FF0000"/>
                          <w:sz w:val="16"/>
                        </w:rPr>
                        <w:t>/min</w:t>
                      </w:r>
                      <w:r w:rsidR="00E95572" w:rsidRPr="00E07ABE">
                        <w:rPr>
                          <w:rFonts w:cstheme="minorHAnsi"/>
                          <w:color w:val="FF0000"/>
                          <w:sz w:val="16"/>
                        </w:rPr>
                        <w:t>.</w:t>
                      </w:r>
                    </w:p>
                    <w:p w14:paraId="349A4087" w14:textId="4BF6F2E3" w:rsidR="00E95572" w:rsidRPr="00E07ABE" w:rsidRDefault="00E95572" w:rsidP="00E95572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Avoid phenylephrine in RV failure</w:t>
                      </w:r>
                      <w:r w:rsidR="007B23B7" w:rsidRPr="00E07ABE">
                        <w:rPr>
                          <w:rFonts w:cstheme="minorHAnsi"/>
                          <w:sz w:val="16"/>
                        </w:rPr>
                        <w:t xml:space="preserve"> to </w:t>
                      </w:r>
                      <w:r w:rsidR="007B23B7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avoid ↑ PVR</w:t>
                      </w:r>
                      <w:r w:rsidR="007B23B7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.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 Avoid milrinone </w:t>
                      </w:r>
                      <w:r w:rsidR="00E051EA" w:rsidRPr="00E07ABE">
                        <w:rPr>
                          <w:rFonts w:cstheme="minorHAnsi"/>
                          <w:i/>
                          <w:iCs/>
                          <w:sz w:val="16"/>
                        </w:rPr>
                        <w:t xml:space="preserve">bolus 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to </w:t>
                      </w:r>
                      <w:r w:rsidR="00E051EA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avoid ↓ SVR.</w:t>
                      </w:r>
                    </w:p>
                    <w:p w14:paraId="207A7C5C" w14:textId="4110876B" w:rsidR="00E95572" w:rsidRPr="001F260E" w:rsidRDefault="004B356A" w:rsidP="00E95572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b/>
                          <w:color w:val="C00000"/>
                          <w:sz w:val="16"/>
                        </w:rPr>
                      </w:pPr>
                      <w:r w:rsidRPr="001F260E">
                        <w:rPr>
                          <w:rFonts w:cstheme="minorHAnsi"/>
                          <w:color w:val="C00000"/>
                          <w:sz w:val="16"/>
                        </w:rPr>
                        <w:t>DIC</w:t>
                      </w:r>
                      <w:r w:rsidR="00E051EA" w:rsidRPr="001F260E">
                        <w:rPr>
                          <w:rFonts w:cstheme="minorHAnsi"/>
                          <w:color w:val="C00000"/>
                          <w:sz w:val="16"/>
                        </w:rPr>
                        <w:t xml:space="preserve"> </w:t>
                      </w:r>
                      <w:r w:rsidR="00E051EA" w:rsidRPr="001F260E">
                        <w:rPr>
                          <w:rFonts w:cstheme="minorHAnsi"/>
                          <w:color w:val="C00000"/>
                          <w:sz w:val="16"/>
                        </w:rPr>
                        <w:sym w:font="Wingdings" w:char="F0E0"/>
                      </w:r>
                      <w:r w:rsidR="00E051EA" w:rsidRPr="001F260E">
                        <w:rPr>
                          <w:rFonts w:cstheme="minorHAnsi"/>
                          <w:color w:val="C00000"/>
                          <w:sz w:val="16"/>
                        </w:rPr>
                        <w:t xml:space="preserve"> </w:t>
                      </w:r>
                      <w:r w:rsidRPr="001F260E">
                        <w:rPr>
                          <w:rFonts w:cstheme="minorHAnsi"/>
                          <w:color w:val="C00000"/>
                          <w:sz w:val="16"/>
                        </w:rPr>
                        <w:t xml:space="preserve">MTP. </w:t>
                      </w:r>
                      <w:r w:rsidR="00DE668A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 xml:space="preserve">Early </w:t>
                      </w:r>
                      <w:r w:rsidR="00E95572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>cryo</w:t>
                      </w:r>
                      <w:r w:rsidR="00B21D97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 xml:space="preserve">, </w:t>
                      </w:r>
                      <w:r w:rsidR="00A04F1B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>fibrinogen r</w:t>
                      </w:r>
                      <w:r w:rsidR="00E051EA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>eplace</w:t>
                      </w:r>
                      <w:r w:rsidR="00A04F1B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>ment</w:t>
                      </w:r>
                      <w:r w:rsidR="00B21D97" w:rsidRPr="001F260E">
                        <w:rPr>
                          <w:rFonts w:cstheme="minorHAnsi"/>
                          <w:b/>
                          <w:bCs/>
                          <w:color w:val="C00000"/>
                          <w:sz w:val="16"/>
                        </w:rPr>
                        <w:t>*</w:t>
                      </w:r>
                    </w:p>
                    <w:p w14:paraId="555C43AD" w14:textId="10A8B84E" w:rsidR="00E95572" w:rsidRPr="00E07ABE" w:rsidRDefault="00E95572" w:rsidP="00E95572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Pulmonary vasodilators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: inhaled Nitric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O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xide (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5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-40</w:t>
                      </w:r>
                      <w:r w:rsidR="00747F09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ppm) or inhaled prostacyclin: 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E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poprostenol 10-50 ng/kg/min</w:t>
                      </w:r>
                    </w:p>
                    <w:p w14:paraId="62B05F49" w14:textId="33B3349F" w:rsidR="001C1106" w:rsidRPr="00E07ABE" w:rsidRDefault="004B356A" w:rsidP="00E95572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Consider AOK: 1mg Atropine, 8mg Ondansetron, 30mg Ketorolac</w:t>
                      </w:r>
                      <w:r w:rsidR="00A04F1B" w:rsidRPr="00E07ABE">
                        <w:rPr>
                          <w:rFonts w:cstheme="minorHAnsi"/>
                          <w:sz w:val="16"/>
                        </w:rPr>
                        <w:t xml:space="preserve"> – </w:t>
                      </w:r>
                      <w:r w:rsidR="00DE668A" w:rsidRPr="00E07ABE">
                        <w:rPr>
                          <w:rFonts w:cstheme="minorHAnsi"/>
                          <w:sz w:val="16"/>
                          <w:u w:val="single"/>
                        </w:rPr>
                        <w:t>if no s/s DIC</w:t>
                      </w:r>
                    </w:p>
                    <w:p w14:paraId="54F002F5" w14:textId="77777777" w:rsidR="00E95572" w:rsidRPr="00E07ABE" w:rsidRDefault="00E95572" w:rsidP="00E95572">
                      <w:pPr>
                        <w:pStyle w:val="ListParagraph"/>
                        <w:spacing w:after="0"/>
                        <w:ind w:left="2880"/>
                        <w:rPr>
                          <w:rFonts w:cstheme="minorHAnsi"/>
                          <w:b/>
                          <w:sz w:val="10"/>
                          <w:szCs w:val="16"/>
                        </w:rPr>
                      </w:pPr>
                    </w:p>
                    <w:p w14:paraId="78D634EE" w14:textId="4D42D73E" w:rsidR="000174B4" w:rsidRPr="00E07ABE" w:rsidRDefault="000174B4" w:rsidP="00C15657">
                      <w:pPr>
                        <w:spacing w:after="0"/>
                        <w:rPr>
                          <w:rFonts w:cstheme="minorHAnsi"/>
                          <w:sz w:val="18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ANESTHETICS</w:t>
                      </w:r>
                      <w:r w:rsidR="00C15657" w:rsidRPr="00E07ABE">
                        <w:rPr>
                          <w:rFonts w:cstheme="minorHAnsi"/>
                          <w:color w:val="7030A0"/>
                        </w:rPr>
                        <w:t xml:space="preserve">: </w:t>
                      </w:r>
                      <w:r w:rsidRPr="00E07ABE">
                        <w:rPr>
                          <w:rFonts w:cstheme="minorHAnsi"/>
                          <w:color w:val="7030A0"/>
                          <w:sz w:val="18"/>
                        </w:rPr>
                        <w:t xml:space="preserve"> </w:t>
                      </w:r>
                      <w:r w:rsidR="00852AA7" w:rsidRPr="00E07ABE">
                        <w:rPr>
                          <w:rFonts w:cstheme="minorHAnsi"/>
                          <w:color w:val="7030A0"/>
                          <w:sz w:val="20"/>
                          <w:szCs w:val="24"/>
                        </w:rPr>
                        <w:tab/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20"/>
                          <w:szCs w:val="24"/>
                        </w:rPr>
                        <w:t>L.A.S.T</w:t>
                      </w:r>
                      <w:r w:rsidRPr="00E07ABE">
                        <w:rPr>
                          <w:rFonts w:cstheme="minorHAnsi"/>
                          <w:color w:val="2F5496" w:themeColor="accent1" w:themeShade="BF"/>
                          <w:sz w:val="20"/>
                          <w:szCs w:val="24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sym w:font="Wingdings" w:char="F0E0"/>
                      </w:r>
                      <w:r w:rsidRPr="00E07ABE">
                        <w:rPr>
                          <w:rFonts w:cstheme="minorHAnsi"/>
                          <w:sz w:val="18"/>
                        </w:rPr>
                        <w:t xml:space="preserve"> 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“</w:t>
                      </w:r>
                      <w:r w:rsidR="00F436B4" w:rsidRPr="00E07ABE">
                        <w:rPr>
                          <w:rFonts w:cstheme="minorHAnsi"/>
                          <w:i/>
                          <w:iCs/>
                          <w:sz w:val="18"/>
                        </w:rPr>
                        <w:t>intralipid</w:t>
                      </w:r>
                      <w:r w:rsidR="00F436B4" w:rsidRPr="00E07ABE">
                        <w:rPr>
                          <w:rFonts w:cstheme="minorHAnsi"/>
                          <w:sz w:val="18"/>
                        </w:rPr>
                        <w:t>” or “</w:t>
                      </w:r>
                      <w:r w:rsidRPr="00E07ABE">
                        <w:rPr>
                          <w:rFonts w:cstheme="minorHAnsi"/>
                          <w:i/>
                          <w:sz w:val="18"/>
                        </w:rPr>
                        <w:t>fat emulsion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”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 xml:space="preserve"> in pyxis &amp; continue CPR until </w:t>
                      </w:r>
                      <w:r w:rsidR="00F436B4" w:rsidRPr="00E07ABE">
                        <w:rPr>
                          <w:rFonts w:cstheme="minorHAnsi"/>
                          <w:sz w:val="18"/>
                        </w:rPr>
                        <w:t xml:space="preserve">either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>ROSC</w:t>
                      </w:r>
                      <w:r w:rsidR="001C1106" w:rsidRPr="00E07ABE">
                        <w:rPr>
                          <w:rFonts w:cstheme="minorHAnsi"/>
                          <w:sz w:val="18"/>
                        </w:rPr>
                        <w:t xml:space="preserve">,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 xml:space="preserve">or 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initiat</w:t>
                      </w:r>
                      <w:r w:rsidR="00F436B4" w:rsidRPr="00E07ABE">
                        <w:rPr>
                          <w:rFonts w:cstheme="minorHAnsi"/>
                          <w:sz w:val="18"/>
                        </w:rPr>
                        <w:t>ion of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 xml:space="preserve"> cardiac bypass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t xml:space="preserve"> until LA cleared.</w:t>
                      </w:r>
                    </w:p>
                    <w:p w14:paraId="4CB982D3" w14:textId="0CDD1653" w:rsidR="000174B4" w:rsidRPr="00E07ABE" w:rsidRDefault="000174B4" w:rsidP="00C1565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  <w:highlight w:val="yellow"/>
                        </w:rPr>
                        <w:t>L.A.S.T ACLS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: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  <w:u w:val="single"/>
                        </w:rPr>
                        <w:t>REDUCE EPI DOSE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>: &lt;</w:t>
                      </w:r>
                      <w:r w:rsidR="001C1106"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>1mcg</w:t>
                      </w:r>
                      <w:r w:rsidR="001C1106"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>/</w:t>
                      </w:r>
                      <w:r w:rsidR="001C1106"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>kg</w:t>
                      </w:r>
                      <w:r w:rsidR="001C1106"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highlight w:val="yellow"/>
                        </w:rPr>
                        <w:t xml:space="preserve"> ~ 50-100 mcg at a time</w:t>
                      </w:r>
                      <w:r w:rsidRPr="00E07ABE">
                        <w:rPr>
                          <w:rFonts w:cstheme="minorHAnsi"/>
                          <w:bCs/>
                          <w:sz w:val="16"/>
                          <w:highlight w:val="yellow"/>
                        </w:rPr>
                        <w:t>**</w:t>
                      </w:r>
                    </w:p>
                    <w:p w14:paraId="167F5DAF" w14:textId="3788FF25" w:rsidR="00747F09" w:rsidRPr="00E07ABE" w:rsidRDefault="00747F09" w:rsidP="00C1565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100mL 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20% 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>intralipid bolus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 (or 1.5 mL/kg/min)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, 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  <w:u w:val="single"/>
                        </w:rPr>
                        <w:t>then gtt 0.25mL/kg/min,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 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can 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repeat bolus 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2x, </w:t>
                      </w:r>
                      <w:r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max 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>total 10-12mL/kg in 1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  <w:vertAlign w:val="superscript"/>
                        </w:rPr>
                        <w:t>st</w:t>
                      </w:r>
                      <w:r w:rsidR="00F436B4" w:rsidRPr="00E07ABE">
                        <w:rPr>
                          <w:rFonts w:cstheme="minorHAnsi"/>
                          <w:b/>
                          <w:color w:val="2414F4"/>
                          <w:sz w:val="16"/>
                        </w:rPr>
                        <w:t xml:space="preserve"> 30min.</w:t>
                      </w:r>
                    </w:p>
                    <w:p w14:paraId="40ACAD33" w14:textId="057A7330" w:rsidR="007B23B7" w:rsidRPr="00E07ABE" w:rsidRDefault="007B23B7" w:rsidP="00B21D9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b/>
                          <w:bCs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Secure airway</w:t>
                      </w:r>
                      <w:r w:rsidR="00B21D97" w:rsidRPr="00E07ABE">
                        <w:rPr>
                          <w:rFonts w:cstheme="minorHAnsi"/>
                          <w:sz w:val="16"/>
                        </w:rPr>
                        <w:t xml:space="preserve"> if LOC. </w:t>
                      </w:r>
                      <w:r w:rsidR="000D3D5C">
                        <w:rPr>
                          <w:rFonts w:cstheme="minorHAnsi"/>
                          <w:sz w:val="16"/>
                          <w:u w:val="single"/>
                        </w:rPr>
                        <w:t>Normocapnia</w:t>
                      </w:r>
                      <w:r w:rsidR="000D3D5C">
                        <w:rPr>
                          <w:rFonts w:cstheme="minorHAnsi"/>
                          <w:sz w:val="16"/>
                        </w:rPr>
                        <w:t>: Hyperventilation worsens CNS toxicity. Hypoventilation worsens cardiac toxicity.</w:t>
                      </w:r>
                    </w:p>
                    <w:p w14:paraId="03DCB5F1" w14:textId="190CDBD5" w:rsidR="000174B4" w:rsidRPr="00E07ABE" w:rsidRDefault="00115D0D" w:rsidP="007B23B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Seizure control</w:t>
                      </w:r>
                      <w:r w:rsidR="00A04F1B" w:rsidRPr="00E07ABE">
                        <w:rPr>
                          <w:rFonts w:cstheme="minorHAnsi"/>
                          <w:sz w:val="16"/>
                        </w:rPr>
                        <w:t xml:space="preserve">: </w:t>
                      </w:r>
                      <w:r w:rsidRPr="00E07ABE">
                        <w:rPr>
                          <w:rFonts w:cstheme="minorHAnsi"/>
                          <w:color w:val="ED7D31" w:themeColor="accent2"/>
                          <w:sz w:val="16"/>
                        </w:rPr>
                        <w:t>BENZOS</w:t>
                      </w:r>
                      <w:r w:rsidR="000174B4" w:rsidRPr="00E07ABE">
                        <w:rPr>
                          <w:rFonts w:cstheme="minorHAnsi"/>
                          <w:sz w:val="16"/>
                        </w:rPr>
                        <w:t>, not propofol*</w:t>
                      </w:r>
                    </w:p>
                    <w:p w14:paraId="453C977F" w14:textId="70B56921" w:rsidR="000174B4" w:rsidRPr="00E07ABE" w:rsidRDefault="000174B4" w:rsidP="00C1565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Avoid Vasopressin, CCB, BB</w:t>
                      </w:r>
                    </w:p>
                    <w:p w14:paraId="6CCFC1A7" w14:textId="16F517A8" w:rsidR="00B21D97" w:rsidRPr="00E07ABE" w:rsidRDefault="000174B4" w:rsidP="00B21D97">
                      <w:pPr>
                        <w:spacing w:after="0" w:line="216" w:lineRule="auto"/>
                        <w:ind w:left="720" w:firstLine="720"/>
                        <w:rPr>
                          <w:rFonts w:cstheme="minorHAnsi"/>
                          <w:sz w:val="18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C00000"/>
                          <w:sz w:val="20"/>
                          <w:szCs w:val="24"/>
                        </w:rPr>
                        <w:t>HIGH SPINAL</w:t>
                      </w:r>
                      <w:r w:rsidRPr="00E07ABE">
                        <w:rPr>
                          <w:rFonts w:cstheme="minorHAnsi"/>
                          <w:color w:val="C00000"/>
                          <w:sz w:val="20"/>
                          <w:szCs w:val="24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sz w:val="18"/>
                        </w:rPr>
                        <w:sym w:font="Wingdings" w:char="F0E0"/>
                      </w:r>
                      <w:r w:rsidRPr="00E07ABE">
                        <w:rPr>
                          <w:rFonts w:cstheme="minorHAnsi"/>
                          <w:sz w:val="18"/>
                        </w:rPr>
                        <w:t xml:space="preserve"> supportive: maintain BP and secure </w:t>
                      </w:r>
                      <w:r w:rsidR="007B23B7" w:rsidRPr="00E07ABE">
                        <w:rPr>
                          <w:rFonts w:cstheme="minorHAnsi"/>
                          <w:sz w:val="18"/>
                        </w:rPr>
                        <w:t>airway</w:t>
                      </w:r>
                      <w:r w:rsidR="0037326F">
                        <w:rPr>
                          <w:rFonts w:cstheme="minorHAnsi"/>
                          <w:sz w:val="18"/>
                        </w:rPr>
                        <w:t xml:space="preserve"> </w:t>
                      </w:r>
                      <w:r w:rsidR="0037326F" w:rsidRPr="0037326F">
                        <w:rPr>
                          <w:rFonts w:cstheme="minorHAnsi"/>
                          <w:sz w:val="18"/>
                        </w:rPr>
                        <w:sym w:font="Wingdings" w:char="F0E0"/>
                      </w:r>
                      <w:r w:rsidR="0037326F">
                        <w:rPr>
                          <w:rFonts w:cstheme="minorHAnsi"/>
                          <w:sz w:val="18"/>
                        </w:rPr>
                        <w:t xml:space="preserve"> stat c/s </w:t>
                      </w:r>
                    </w:p>
                    <w:p w14:paraId="3DF8D5E3" w14:textId="77777777" w:rsidR="00B21D97" w:rsidRPr="00E07ABE" w:rsidRDefault="00B21D97" w:rsidP="00B21D9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16" w:lineRule="auto"/>
                        <w:rPr>
                          <w:rFonts w:cstheme="minorHAnsi"/>
                          <w:sz w:val="18"/>
                        </w:rPr>
                      </w:pP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Epi: 10-100mcg doses to effect, +/- CPR to circulate meds, ventilator support until LA wears off.</w:t>
                      </w:r>
                    </w:p>
                    <w:p w14:paraId="3707B1A2" w14:textId="584B13B7" w:rsidR="0037326F" w:rsidRPr="0037326F" w:rsidRDefault="00B21D97" w:rsidP="00B21D97">
                      <w:pPr>
                        <w:pStyle w:val="ListParagraph"/>
                        <w:numPr>
                          <w:ilvl w:val="1"/>
                          <w:numId w:val="14"/>
                        </w:numPr>
                        <w:spacing w:after="0" w:line="216" w:lineRule="auto"/>
                        <w:rPr>
                          <w:rFonts w:cstheme="minorHAnsi"/>
                          <w:color w:val="000000" w:themeColor="text1"/>
                          <w:sz w:val="18"/>
                        </w:rPr>
                      </w:pPr>
                      <w:r w:rsidRPr="0037326F">
                        <w:rPr>
                          <w:rFonts w:cstheme="minorHAnsi"/>
                          <w:b/>
                          <w:bCs/>
                          <w:color w:val="548235"/>
                          <w:sz w:val="18"/>
                          <w:szCs w:val="18"/>
                        </w:rPr>
                        <w:t>Be</w:t>
                      </w:r>
                      <w:r w:rsidR="0037326F" w:rsidRPr="0037326F">
                        <w:rPr>
                          <w:rFonts w:cstheme="minorHAnsi"/>
                          <w:b/>
                          <w:bCs/>
                          <w:color w:val="548235"/>
                          <w:sz w:val="18"/>
                          <w:szCs w:val="18"/>
                        </w:rPr>
                        <w:t>z</w:t>
                      </w:r>
                      <w:r w:rsidRPr="0037326F">
                        <w:rPr>
                          <w:rFonts w:cstheme="minorHAnsi"/>
                          <w:b/>
                          <w:bCs/>
                          <w:color w:val="548235"/>
                          <w:sz w:val="18"/>
                          <w:szCs w:val="18"/>
                        </w:rPr>
                        <w:t>old-Jarisch Reflex</w:t>
                      </w:r>
                      <w:r w:rsidRPr="00E07ABE">
                        <w:rPr>
                          <w:rFonts w:cstheme="minorHAnsi"/>
                          <w:color w:val="548235"/>
                          <w:sz w:val="18"/>
                          <w:szCs w:val="18"/>
                        </w:rPr>
                        <w:t xml:space="preserve"> </w:t>
                      </w:r>
                      <w:r w:rsidRPr="0037326F">
                        <w:rPr>
                          <w:rFonts w:cstheme="minorHAnsi"/>
                          <w:color w:val="000000" w:themeColor="text1"/>
                          <w:sz w:val="18"/>
                          <w:szCs w:val="18"/>
                        </w:rPr>
                        <w:t>(</w:t>
                      </w:r>
                      <w:r w:rsidR="0037326F" w:rsidRPr="0037326F">
                        <w:rPr>
                          <w:rFonts w:cstheme="minorHAnsi"/>
                          <w:color w:val="000000" w:themeColor="text1"/>
                          <w:sz w:val="16"/>
                          <w:szCs w:val="16"/>
                        </w:rPr>
                        <w:t xml:space="preserve">2/2 neuraxial): triad of hypotension, severe bradycardia, &amp; hypopnea/apnea </w:t>
                      </w:r>
                      <w:r w:rsidR="0037326F" w:rsidRPr="0037326F">
                        <w:rPr>
                          <w:rFonts w:cstheme="minorHAnsi"/>
                          <w:color w:val="000000" w:themeColor="text1"/>
                          <w:sz w:val="16"/>
                          <w:szCs w:val="16"/>
                        </w:rPr>
                        <w:sym w:font="Wingdings" w:char="F0E0"/>
                      </w:r>
                      <w:r w:rsidR="0037326F" w:rsidRPr="0037326F">
                        <w:rPr>
                          <w:rFonts w:cstheme="minorHAnsi"/>
                          <w:color w:val="000000" w:themeColor="text1"/>
                          <w:sz w:val="16"/>
                          <w:szCs w:val="16"/>
                        </w:rPr>
                        <w:t xml:space="preserve"> LOC, arrest</w:t>
                      </w:r>
                      <w:r w:rsidR="0037326F" w:rsidRPr="0037326F">
                        <w:rPr>
                          <w:rFonts w:cstheme="minorHAnsi"/>
                          <w:color w:val="000000" w:themeColor="text1"/>
                          <w:sz w:val="16"/>
                          <w:szCs w:val="16"/>
                        </w:rPr>
                        <w:sym w:font="Wingdings" w:char="F0E0"/>
                      </w:r>
                      <w:r w:rsidR="0037326F" w:rsidRPr="0037326F">
                        <w:rPr>
                          <w:rFonts w:cstheme="minorHAnsi"/>
                          <w:color w:val="000000" w:themeColor="text1"/>
                          <w:sz w:val="16"/>
                          <w:szCs w:val="16"/>
                        </w:rPr>
                        <w:t xml:space="preserve"> stat c/s</w:t>
                      </w:r>
                    </w:p>
                    <w:p w14:paraId="506A269C" w14:textId="352B401E" w:rsidR="00B21D97" w:rsidRPr="0037326F" w:rsidRDefault="00B21D97" w:rsidP="00B21D97">
                      <w:pPr>
                        <w:pStyle w:val="ListParagraph"/>
                        <w:numPr>
                          <w:ilvl w:val="1"/>
                          <w:numId w:val="14"/>
                        </w:numPr>
                        <w:spacing w:after="0" w:line="216" w:lineRule="auto"/>
                        <w:rPr>
                          <w:rFonts w:cstheme="minorHAnsi"/>
                          <w:sz w:val="10"/>
                          <w:szCs w:val="15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16"/>
                        </w:rPr>
                        <w:sym w:font="Wingdings" w:char="F0E0"/>
                      </w:r>
                      <w:r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 </w:t>
                      </w:r>
                      <w:r w:rsidRPr="0037326F">
                        <w:rPr>
                          <w:rFonts w:cstheme="minorHAnsi"/>
                          <w:b/>
                          <w:bCs/>
                          <w:color w:val="548235"/>
                          <w:sz w:val="16"/>
                          <w:szCs w:val="16"/>
                        </w:rPr>
                        <w:t>Atropine</w:t>
                      </w:r>
                      <w:r w:rsidRPr="0037326F">
                        <w:rPr>
                          <w:rFonts w:cstheme="minorHAnsi"/>
                          <w:color w:val="548235"/>
                          <w:sz w:val="16"/>
                          <w:szCs w:val="16"/>
                        </w:rPr>
                        <w:t xml:space="preserve"> </w:t>
                      </w:r>
                      <w:r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to abolish reflex, </w:t>
                      </w:r>
                      <w:r w:rsidR="0037326F" w:rsidRPr="0037326F">
                        <w:rPr>
                          <w:rFonts w:cstheme="minorHAnsi"/>
                          <w:b/>
                          <w:bCs/>
                          <w:color w:val="7030A0"/>
                          <w:sz w:val="16"/>
                          <w:szCs w:val="16"/>
                        </w:rPr>
                        <w:t>Ephedrine</w:t>
                      </w:r>
                      <w:r w:rsidR="0037326F"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, </w:t>
                      </w:r>
                      <w:r w:rsidR="0037326F" w:rsidRPr="0037326F">
                        <w:rPr>
                          <w:rFonts w:cstheme="minorHAnsi"/>
                          <w:b/>
                          <w:bCs/>
                          <w:color w:val="7030A0"/>
                          <w:sz w:val="16"/>
                          <w:szCs w:val="16"/>
                        </w:rPr>
                        <w:t>E</w:t>
                      </w:r>
                      <w:r w:rsidRPr="0037326F">
                        <w:rPr>
                          <w:rFonts w:cstheme="minorHAnsi"/>
                          <w:b/>
                          <w:bCs/>
                          <w:color w:val="7030A0"/>
                          <w:sz w:val="16"/>
                          <w:szCs w:val="16"/>
                        </w:rPr>
                        <w:t xml:space="preserve">pi </w:t>
                      </w:r>
                      <w:r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10-100mcg to effect</w:t>
                      </w:r>
                      <w:r w:rsidR="0037326F"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, </w:t>
                      </w:r>
                      <w:r w:rsid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IV </w:t>
                      </w:r>
                      <w:r w:rsidR="0037326F"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fluids</w:t>
                      </w:r>
                      <w:r w:rsid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,</w:t>
                      </w:r>
                      <w:r w:rsidRPr="0037326F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 +/- CPR to circulate meds</w:t>
                      </w:r>
                    </w:p>
                    <w:p w14:paraId="05486278" w14:textId="77777777" w:rsidR="00B21D97" w:rsidRPr="00E07ABE" w:rsidRDefault="00B21D97" w:rsidP="00B21D9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color w:val="000000"/>
                          <w:sz w:val="18"/>
                          <w:szCs w:val="18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color w:val="7030A1"/>
                        </w:rPr>
                        <w:t>ANAPHYLAXIS:</w:t>
                      </w:r>
                      <w:r w:rsidRPr="00E07ABE">
                        <w:rPr>
                          <w:rFonts w:cstheme="minorHAnsi"/>
                          <w:color w:val="7030A1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color w:val="000000"/>
                          <w:sz w:val="18"/>
                          <w:szCs w:val="18"/>
                        </w:rPr>
                        <w:t>Supportive: maintain airway &amp; hemodynamic support</w:t>
                      </w:r>
                    </w:p>
                    <w:p w14:paraId="598D2B2B" w14:textId="54C24EDB" w:rsidR="00B21D97" w:rsidRPr="00E07ABE" w:rsidRDefault="00B21D97" w:rsidP="00B21D9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color w:val="000000"/>
                          <w:sz w:val="18"/>
                          <w:szCs w:val="18"/>
                        </w:rPr>
                      </w:pP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Epi </w:t>
                      </w:r>
                      <w:r w:rsidR="00D55A73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5</w:t>
                      </w: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0-100mcg IV to effect for hemodynamic support (</w:t>
                      </w:r>
                      <w:r w:rsidR="00D55A73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0.5-1mg</w:t>
                      </w: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 xml:space="preserve"> IM), vasopressin, methylene blue for refractory vasoplegia</w:t>
                      </w:r>
                    </w:p>
                    <w:p w14:paraId="00443DBC" w14:textId="2BAAFBDE" w:rsidR="00B21D97" w:rsidRPr="00E07ABE" w:rsidRDefault="00B21D97" w:rsidP="00B21D97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color w:val="000000"/>
                          <w:sz w:val="18"/>
                          <w:szCs w:val="18"/>
                        </w:rPr>
                      </w:pP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Hydrocortisone 100-200mg IV, Albuterol, Diphenhydramine (H</w:t>
                      </w:r>
                      <w:r w:rsidRPr="00E07ABE">
                        <w:rPr>
                          <w:rFonts w:cstheme="minorHAnsi"/>
                          <w:color w:val="000000"/>
                          <w:sz w:val="10"/>
                          <w:szCs w:val="10"/>
                        </w:rPr>
                        <w:t>1</w:t>
                      </w: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), Famotidine (H</w:t>
                      </w:r>
                      <w:r w:rsidRPr="00E07ABE">
                        <w:rPr>
                          <w:rFonts w:cstheme="minorHAnsi"/>
                          <w:color w:val="000000"/>
                          <w:sz w:val="10"/>
                          <w:szCs w:val="10"/>
                        </w:rPr>
                        <w:t>2</w:t>
                      </w:r>
                      <w:r w:rsidRPr="00E07ABE">
                        <w:rPr>
                          <w:rFonts w:cstheme="minorHAnsi"/>
                          <w:color w:val="000000"/>
                          <w:sz w:val="16"/>
                          <w:szCs w:val="16"/>
                        </w:rPr>
                        <w:t>)</w:t>
                      </w:r>
                    </w:p>
                    <w:p w14:paraId="73570EE4" w14:textId="77777777" w:rsidR="008453EB" w:rsidRPr="00E07ABE" w:rsidRDefault="008453EB" w:rsidP="008453EB">
                      <w:pPr>
                        <w:pStyle w:val="ListParagraph"/>
                        <w:autoSpaceDE w:val="0"/>
                        <w:autoSpaceDN w:val="0"/>
                        <w:adjustRightInd w:val="0"/>
                        <w:spacing w:after="0" w:line="240" w:lineRule="auto"/>
                        <w:ind w:left="2160"/>
                        <w:rPr>
                          <w:rFonts w:cstheme="minorHAnsi"/>
                          <w:color w:val="000000"/>
                          <w:sz w:val="11"/>
                          <w:szCs w:val="11"/>
                        </w:rPr>
                      </w:pPr>
                    </w:p>
                    <w:p w14:paraId="55C5C16C" w14:textId="0FC48E4F" w:rsidR="000174B4" w:rsidRPr="00E07ABE" w:rsidRDefault="004B356A" w:rsidP="001C1106">
                      <w:pPr>
                        <w:spacing w:after="0" w:line="240" w:lineRule="auto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CARDIAC DX</w:t>
                      </w:r>
                      <w:r w:rsidR="00C15657"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: </w:t>
                      </w:r>
                      <w:r w:rsidRPr="00E07ABE">
                        <w:rPr>
                          <w:rFonts w:cstheme="minorHAnsi"/>
                          <w:color w:val="7030A0"/>
                          <w:sz w:val="16"/>
                        </w:rPr>
                        <w:t xml:space="preserve"> </w:t>
                      </w:r>
                      <w:r w:rsidR="00FB18D1" w:rsidRPr="00E07ABE">
                        <w:rPr>
                          <w:rFonts w:cstheme="minorHAnsi"/>
                          <w:color w:val="7030A0"/>
                          <w:sz w:val="16"/>
                        </w:rPr>
                        <w:t xml:space="preserve"> 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MI/Ischemic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 xml:space="preserve"> heart dx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/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C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ardiomyopathy/</w:t>
                      </w:r>
                      <w:r w:rsidR="00371A8D" w:rsidRPr="00E07ABE">
                        <w:rPr>
                          <w:rFonts w:cstheme="minorHAnsi"/>
                          <w:sz w:val="18"/>
                        </w:rPr>
                        <w:t>A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ortic dissection</w:t>
                      </w:r>
                      <w:r w:rsidR="003042A5" w:rsidRPr="00E07ABE">
                        <w:rPr>
                          <w:rFonts w:cstheme="minorHAnsi"/>
                          <w:sz w:val="18"/>
                        </w:rPr>
                        <w:t xml:space="preserve"> 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(</w:t>
                      </w:r>
                      <w:r w:rsidR="006C4CDA" w:rsidRPr="00E07ABE">
                        <w:rPr>
                          <w:rFonts w:cstheme="minorHAnsi"/>
                          <w:sz w:val="18"/>
                        </w:rPr>
                        <w:t>e.g.</w:t>
                      </w:r>
                      <w:r w:rsidR="006C4CDA">
                        <w:rPr>
                          <w:rFonts w:cstheme="minorHAnsi"/>
                          <w:sz w:val="18"/>
                        </w:rPr>
                        <w:t xml:space="preserve"> </w:t>
                      </w:r>
                      <w:r w:rsidR="003042A5" w:rsidRPr="00E07ABE">
                        <w:rPr>
                          <w:rFonts w:cstheme="minorHAnsi"/>
                          <w:sz w:val="18"/>
                        </w:rPr>
                        <w:t>M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arfan</w:t>
                      </w:r>
                      <w:r w:rsidR="003042A5" w:rsidRPr="00E07ABE">
                        <w:rPr>
                          <w:rFonts w:cstheme="minorHAnsi"/>
                          <w:sz w:val="18"/>
                        </w:rPr>
                        <w:t>’</w:t>
                      </w:r>
                      <w:r w:rsidR="00FB18D1" w:rsidRPr="00E07ABE">
                        <w:rPr>
                          <w:rFonts w:cstheme="minorHAnsi"/>
                          <w:sz w:val="18"/>
                        </w:rPr>
                        <w:t>s</w:t>
                      </w:r>
                      <w:r w:rsidR="003042A5" w:rsidRPr="00E07ABE">
                        <w:rPr>
                          <w:rFonts w:cstheme="minorHAnsi"/>
                          <w:sz w:val="18"/>
                        </w:rPr>
                        <w:t>)</w:t>
                      </w:r>
                    </w:p>
                    <w:p w14:paraId="1E9A3D87" w14:textId="77777777" w:rsidR="00FB18D1" w:rsidRPr="00E07ABE" w:rsidRDefault="00FB18D1" w:rsidP="00C1565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 xml:space="preserve">MI/SCAD: ACLS, Cath lab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sym w:font="Wingdings" w:char="F0E0"/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PCI</w:t>
                      </w:r>
                    </w:p>
                    <w:p w14:paraId="1E373019" w14:textId="50CDE422" w:rsidR="00FB18D1" w:rsidRPr="00E07ABE" w:rsidRDefault="00FB18D1" w:rsidP="00C15657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 xml:space="preserve">Cardiomyopathy: Inotropes: </w:t>
                      </w:r>
                      <w:r w:rsidR="00F436B4" w:rsidRPr="00E07ABE">
                        <w:rPr>
                          <w:rFonts w:cstheme="minorHAnsi"/>
                          <w:sz w:val="16"/>
                        </w:rPr>
                        <w:t>D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obutamine, </w:t>
                      </w:r>
                      <w:r w:rsidR="003042A5" w:rsidRPr="00E07ABE">
                        <w:rPr>
                          <w:rFonts w:cstheme="minorHAnsi"/>
                          <w:sz w:val="16"/>
                        </w:rPr>
                        <w:t xml:space="preserve">NE, </w:t>
                      </w:r>
                      <w:r w:rsidR="00F436B4" w:rsidRPr="00E07ABE">
                        <w:rPr>
                          <w:rFonts w:cstheme="minorHAnsi"/>
                          <w:sz w:val="16"/>
                        </w:rPr>
                        <w:t>M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ilrinone, </w:t>
                      </w:r>
                      <w:r w:rsidR="00F436B4" w:rsidRPr="00E07ABE">
                        <w:rPr>
                          <w:rFonts w:cstheme="minorHAnsi"/>
                          <w:sz w:val="16"/>
                        </w:rPr>
                        <w:t>E</w:t>
                      </w:r>
                      <w:r w:rsidR="003042A5" w:rsidRPr="00E07ABE">
                        <w:rPr>
                          <w:rFonts w:cstheme="minorHAnsi"/>
                          <w:sz w:val="16"/>
                        </w:rPr>
                        <w:t>pi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371A8D" w:rsidRPr="00E07ABE">
                        <w:rPr>
                          <w:rFonts w:cstheme="minorHAnsi"/>
                          <w:sz w:val="16"/>
                        </w:rPr>
                        <w:t>TTE/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TEE. Consider </w:t>
                      </w:r>
                      <w:r w:rsidR="003042A5" w:rsidRPr="00E07ABE">
                        <w:rPr>
                          <w:rFonts w:cstheme="minorHAnsi"/>
                          <w:sz w:val="16"/>
                        </w:rPr>
                        <w:t xml:space="preserve">VA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ECMO.</w:t>
                      </w:r>
                    </w:p>
                    <w:p w14:paraId="463CF092" w14:textId="0E594618" w:rsidR="00FB18D1" w:rsidRPr="00E07ABE" w:rsidRDefault="00FB18D1" w:rsidP="001C110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spacing w:after="0" w:line="216" w:lineRule="auto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 xml:space="preserve">Dissection: MTP 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sym w:font="Wingdings" w:char="F0E0"/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cardiac OR</w:t>
                      </w:r>
                    </w:p>
                    <w:p w14:paraId="2AE5E170" w14:textId="77777777" w:rsidR="00FB18D1" w:rsidRPr="00E07ABE" w:rsidRDefault="00FB18D1" w:rsidP="00C15657">
                      <w:pPr>
                        <w:spacing w:after="0"/>
                        <w:rPr>
                          <w:rFonts w:cstheme="minorHAnsi"/>
                          <w:b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HTN</w:t>
                      </w:r>
                      <w:r w:rsidR="00C15657" w:rsidRPr="00E07ABE">
                        <w:rPr>
                          <w:rFonts w:cstheme="minorHAnsi"/>
                          <w:b/>
                          <w:color w:val="7030A0"/>
                        </w:rPr>
                        <w:t>:</w:t>
                      </w:r>
                      <w:r w:rsidR="009F0202"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 </w:t>
                      </w:r>
                      <w:r w:rsidR="00C15657"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 </w:t>
                      </w:r>
                      <w:r w:rsidR="00C15657" w:rsidRPr="00E07ABE">
                        <w:rPr>
                          <w:rFonts w:cstheme="minorHAnsi"/>
                          <w:sz w:val="18"/>
                        </w:rPr>
                        <w:t>PreE/Eclampsia</w:t>
                      </w:r>
                    </w:p>
                    <w:p w14:paraId="50065BB4" w14:textId="784CA6C2" w:rsidR="00FB18D1" w:rsidRPr="00E07ABE" w:rsidRDefault="00FB18D1" w:rsidP="00C1565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Seizure control</w:t>
                      </w:r>
                      <w:r w:rsidR="00E95572" w:rsidRPr="00E07ABE">
                        <w:rPr>
                          <w:rFonts w:cstheme="minorHAnsi"/>
                          <w:sz w:val="16"/>
                        </w:rPr>
                        <w:t>: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Pr="00E07ABE">
                        <w:rPr>
                          <w:rFonts w:cstheme="minorHAnsi"/>
                          <w:color w:val="ED7D31" w:themeColor="accent2"/>
                          <w:sz w:val="16"/>
                        </w:rPr>
                        <w:t>BENZOS</w:t>
                      </w:r>
                    </w:p>
                    <w:p w14:paraId="1EF8F650" w14:textId="6AFD39CE" w:rsidR="00C15657" w:rsidRPr="00E07ABE" w:rsidRDefault="00C15657" w:rsidP="00C1565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M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>gSO</w:t>
                      </w:r>
                      <w:r w:rsidR="00BB5AEC" w:rsidRPr="00E07ABE">
                        <w:rPr>
                          <w:rFonts w:cstheme="minorHAnsi"/>
                          <w:sz w:val="16"/>
                          <w:vertAlign w:val="subscript"/>
                        </w:rPr>
                        <w:t>4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>-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 xml:space="preserve"> T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>ox</w:t>
                      </w:r>
                      <w:r w:rsidR="00E07ABE" w:rsidRPr="00E07ABE">
                        <w:rPr>
                          <w:rFonts w:cstheme="minorHAnsi"/>
                          <w:sz w:val="16"/>
                        </w:rPr>
                        <w:t>icity</w:t>
                      </w:r>
                      <w:r w:rsidRPr="00E07ABE">
                        <w:rPr>
                          <w:rFonts w:cstheme="minorHAnsi"/>
                          <w:sz w:val="16"/>
                        </w:rPr>
                        <w:t>?</w:t>
                      </w:r>
                      <w:r w:rsidR="00371A8D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>NO DTRs?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sym w:font="Wingdings" w:char="F0E0"/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371A8D" w:rsidRPr="00E07ABE">
                        <w:rPr>
                          <w:rFonts w:cstheme="minorHAnsi"/>
                          <w:sz w:val="16"/>
                          <w:highlight w:val="yellow"/>
                        </w:rPr>
                        <w:t>T</w:t>
                      </w:r>
                      <w:r w:rsidR="00E07ABE" w:rsidRPr="00E07ABE">
                        <w:rPr>
                          <w:rFonts w:cstheme="minorHAnsi"/>
                          <w:sz w:val="16"/>
                          <w:highlight w:val="yellow"/>
                        </w:rPr>
                        <w:t>x</w:t>
                      </w:r>
                      <w:r w:rsidR="00371A8D" w:rsidRPr="00E07ABE">
                        <w:rPr>
                          <w:rFonts w:cstheme="minorHAnsi"/>
                          <w:sz w:val="16"/>
                          <w:highlight w:val="yellow"/>
                        </w:rPr>
                        <w:t>:</w:t>
                      </w:r>
                      <w:r w:rsidRPr="00E07ABE">
                        <w:rPr>
                          <w:rFonts w:cstheme="minorHAnsi"/>
                          <w:sz w:val="16"/>
                          <w:highlight w:val="yellow"/>
                        </w:rPr>
                        <w:t xml:space="preserve"> Ca Gluconate 30mL </w:t>
                      </w:r>
                      <w:r w:rsidR="009F0202" w:rsidRPr="00E07ABE">
                        <w:rPr>
                          <w:rFonts w:cstheme="minorHAnsi"/>
                          <w:sz w:val="16"/>
                          <w:highlight w:val="yellow"/>
                        </w:rPr>
                        <w:t xml:space="preserve">10%, </w:t>
                      </w:r>
                      <w:r w:rsidRPr="00E07ABE">
                        <w:rPr>
                          <w:rFonts w:cstheme="minorHAnsi"/>
                          <w:sz w:val="16"/>
                          <w:highlight w:val="yellow"/>
                        </w:rPr>
                        <w:t>or CaCl 10mL</w:t>
                      </w:r>
                      <w:r w:rsidR="009F0202" w:rsidRPr="00E07ABE">
                        <w:rPr>
                          <w:rFonts w:cstheme="minorHAnsi"/>
                          <w:sz w:val="16"/>
                          <w:highlight w:val="yellow"/>
                        </w:rPr>
                        <w:t xml:space="preserve"> 10%</w:t>
                      </w:r>
                      <w:r w:rsidR="00BB5AEC" w:rsidRPr="00E07ABE">
                        <w:rPr>
                          <w:rFonts w:cstheme="minorHAnsi"/>
                          <w:sz w:val="16"/>
                          <w:highlight w:val="yellow"/>
                        </w:rPr>
                        <w:t>.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 xml:space="preserve"> *If DTRs present </w:t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sym w:font="Wingdings" w:char="F0E0"/>
                      </w:r>
                      <w:r w:rsidR="00BB5AEC" w:rsidRPr="00E07ABE">
                        <w:rPr>
                          <w:rFonts w:cstheme="minorHAnsi"/>
                          <w:sz w:val="16"/>
                        </w:rPr>
                        <w:t xml:space="preserve"> seek other cause of cardioresp collapse.</w:t>
                      </w:r>
                    </w:p>
                    <w:p w14:paraId="500E2072" w14:textId="77777777" w:rsidR="00FB18D1" w:rsidRPr="00E07ABE" w:rsidRDefault="00FB18D1" w:rsidP="00C15657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sz w:val="16"/>
                        </w:rPr>
                        <w:t>Secure AIRWAY</w:t>
                      </w:r>
                      <w:r w:rsidR="00F7769E" w:rsidRPr="00E07ABE">
                        <w:rPr>
                          <w:rFonts w:cstheme="minorHAnsi"/>
                          <w:sz w:val="16"/>
                        </w:rPr>
                        <w:t xml:space="preserve"> – expect ++ airway swelling.</w:t>
                      </w:r>
                    </w:p>
                    <w:p w14:paraId="48FF96E5" w14:textId="1D5A3CFE" w:rsidR="000174B4" w:rsidRPr="00E07ABE" w:rsidRDefault="00A04F1B" w:rsidP="001C1106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spacing w:after="0" w:line="216" w:lineRule="auto"/>
                        <w:rPr>
                          <w:rFonts w:cstheme="minorHAnsi"/>
                          <w:b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S</w:t>
                      </w:r>
                      <w:r w:rsidR="00FB18D1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BP &lt; 160mmHg</w:t>
                      </w:r>
                      <w:r w:rsidR="00FB18D1" w:rsidRPr="00E07ABE">
                        <w:rPr>
                          <w:rFonts w:cstheme="minorHAnsi"/>
                          <w:sz w:val="16"/>
                        </w:rPr>
                        <w:t xml:space="preserve"> to avoid maternal stroke.</w:t>
                      </w:r>
                    </w:p>
                    <w:p w14:paraId="58A41040" w14:textId="77777777" w:rsidR="001C1106" w:rsidRPr="00E07ABE" w:rsidRDefault="001C1106" w:rsidP="001C1106">
                      <w:pPr>
                        <w:pStyle w:val="ListParagraph"/>
                        <w:spacing w:after="0" w:line="216" w:lineRule="auto"/>
                        <w:ind w:left="2160"/>
                        <w:rPr>
                          <w:rFonts w:cstheme="minorHAnsi"/>
                          <w:b/>
                          <w:sz w:val="10"/>
                          <w:szCs w:val="16"/>
                        </w:rPr>
                      </w:pPr>
                    </w:p>
                    <w:p w14:paraId="465F5742" w14:textId="77777777" w:rsidR="008453EB" w:rsidRPr="00E07ABE" w:rsidRDefault="00C15657" w:rsidP="008453EB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 xml:space="preserve">SEPSIS: </w:t>
                      </w:r>
                      <w:r w:rsidR="008453EB" w:rsidRPr="00E07ABE">
                        <w:rPr>
                          <w:rFonts w:cstheme="minorHAnsi"/>
                          <w:sz w:val="18"/>
                          <w:szCs w:val="18"/>
                        </w:rPr>
                        <w:t>IAI, Urologic, IUFD, Pneumonia, etc.. [E-coli, Staph, Strep A*]</w:t>
                      </w:r>
                    </w:p>
                    <w:p w14:paraId="19B376E1" w14:textId="2E672767" w:rsidR="001C1106" w:rsidRPr="00E07ABE" w:rsidRDefault="008453EB" w:rsidP="008453EB">
                      <w:pPr>
                        <w:pStyle w:val="ListParagraph"/>
                        <w:numPr>
                          <w:ilvl w:val="0"/>
                          <w:numId w:val="18"/>
                        </w:num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cstheme="minorHAnsi"/>
                          <w:sz w:val="18"/>
                          <w:szCs w:val="18"/>
                        </w:rPr>
                      </w:pPr>
                      <w:r w:rsidRPr="00E07ABE">
                        <w:rPr>
                          <w:rFonts w:cstheme="minorHAnsi"/>
                          <w:sz w:val="16"/>
                          <w:szCs w:val="16"/>
                        </w:rPr>
                        <w:t>Supportive care &amp; assess for: DIC, ARDS vs Pulm Edema, TTE/TEE to assess CV fxn</w:t>
                      </w:r>
                    </w:p>
                    <w:p w14:paraId="0EB08A88" w14:textId="77777777" w:rsidR="00E07ABE" w:rsidRPr="00E07ABE" w:rsidRDefault="00E07ABE" w:rsidP="00E07ABE">
                      <w:pPr>
                        <w:pStyle w:val="ListParagraph"/>
                        <w:autoSpaceDE w:val="0"/>
                        <w:autoSpaceDN w:val="0"/>
                        <w:adjustRightInd w:val="0"/>
                        <w:spacing w:after="0" w:line="240" w:lineRule="auto"/>
                        <w:ind w:left="2160"/>
                        <w:rPr>
                          <w:rFonts w:cstheme="minorHAnsi"/>
                          <w:sz w:val="10"/>
                          <w:szCs w:val="10"/>
                        </w:rPr>
                      </w:pPr>
                    </w:p>
                    <w:p w14:paraId="5F759D75" w14:textId="7B8097AE" w:rsidR="000174B4" w:rsidRPr="00E07ABE" w:rsidRDefault="00C15657" w:rsidP="003D1A7E">
                      <w:pPr>
                        <w:spacing w:after="0"/>
                        <w:ind w:left="1440" w:hanging="1440"/>
                        <w:rPr>
                          <w:rFonts w:cstheme="minorHAnsi"/>
                          <w:sz w:val="16"/>
                        </w:rPr>
                      </w:pPr>
                      <w:r w:rsidRPr="00E07ABE">
                        <w:rPr>
                          <w:rFonts w:cstheme="minorHAnsi"/>
                          <w:b/>
                          <w:color w:val="7030A0"/>
                        </w:rPr>
                        <w:t>OTHER</w:t>
                      </w:r>
                      <w:r w:rsidR="009F0202" w:rsidRPr="00E07ABE">
                        <w:rPr>
                          <w:rFonts w:cstheme="minorHAnsi"/>
                          <w:color w:val="7030A0"/>
                          <w:sz w:val="18"/>
                        </w:rPr>
                        <w:t xml:space="preserve">: 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u w:val="single"/>
                        </w:rPr>
                        <w:t>H</w:t>
                      </w:r>
                      <w:r w:rsidRPr="00E07ABE">
                        <w:rPr>
                          <w:rFonts w:cstheme="minorHAnsi"/>
                          <w:bCs/>
                          <w:sz w:val="16"/>
                          <w:u w:val="single"/>
                        </w:rPr>
                        <w:t xml:space="preserve">s &amp; </w:t>
                      </w:r>
                      <w:r w:rsidRPr="00E07ABE">
                        <w:rPr>
                          <w:rFonts w:cstheme="minorHAnsi"/>
                          <w:b/>
                          <w:sz w:val="16"/>
                          <w:u w:val="single"/>
                        </w:rPr>
                        <w:t>T</w:t>
                      </w:r>
                      <w:r w:rsidRPr="00E07ABE">
                        <w:rPr>
                          <w:rFonts w:cstheme="minorHAnsi"/>
                          <w:bCs/>
                          <w:sz w:val="16"/>
                          <w:u w:val="single"/>
                        </w:rPr>
                        <w:t>s</w:t>
                      </w:r>
                      <w:r w:rsidR="00E051EA" w:rsidRPr="00E07ABE">
                        <w:rPr>
                          <w:rFonts w:cstheme="minorHAnsi"/>
                          <w:bCs/>
                          <w:sz w:val="16"/>
                        </w:rPr>
                        <w:t>: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  </w:t>
                      </w:r>
                      <w:r w:rsidR="00F436B4" w:rsidRPr="00E07ABE">
                        <w:rPr>
                          <w:rFonts w:cstheme="minorHAnsi"/>
                          <w:sz w:val="16"/>
                        </w:rPr>
                        <w:tab/>
                        <w:t xml:space="preserve">           </w:t>
                      </w:r>
                      <w:r w:rsidR="009F0202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H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>ypovolemi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a, 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H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>ypo/Hyper K+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E051EA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H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ypoxia, </w:t>
                      </w:r>
                      <w:r w:rsidR="00E051EA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H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ypo/</w:t>
                      </w:r>
                      <w:r w:rsidR="003D1A7E" w:rsidRPr="00E07ABE">
                        <w:rPr>
                          <w:rFonts w:cstheme="minorHAnsi"/>
                          <w:sz w:val="16"/>
                        </w:rPr>
                        <w:t>h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yperthermia, </w:t>
                      </w:r>
                      <w:r w:rsidR="009F0202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T</w:t>
                      </w:r>
                      <w:r w:rsidR="009F0202" w:rsidRPr="00E07ABE">
                        <w:rPr>
                          <w:rFonts w:cstheme="minorHAnsi"/>
                          <w:sz w:val="16"/>
                        </w:rPr>
                        <w:t>ension pneumo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>,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 xml:space="preserve"> 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T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>amponade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9F0202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T</w:t>
                      </w:r>
                      <w:r w:rsidR="009F0202" w:rsidRPr="00E07ABE">
                        <w:rPr>
                          <w:rFonts w:cstheme="minorHAnsi"/>
                          <w:sz w:val="16"/>
                        </w:rPr>
                        <w:t>hrombosis</w:t>
                      </w:r>
                      <w:r w:rsidR="00E051EA" w:rsidRPr="00E07ABE">
                        <w:rPr>
                          <w:rFonts w:cstheme="minorHAnsi"/>
                          <w:sz w:val="16"/>
                        </w:rPr>
                        <w:t xml:space="preserve">, </w:t>
                      </w:r>
                      <w:r w:rsidR="001C1106" w:rsidRPr="00E07ABE">
                        <w:rPr>
                          <w:rFonts w:cstheme="minorHAnsi"/>
                          <w:b/>
                          <w:bCs/>
                          <w:sz w:val="16"/>
                        </w:rPr>
                        <w:t>T</w:t>
                      </w:r>
                      <w:r w:rsidR="001C1106" w:rsidRPr="00E07ABE">
                        <w:rPr>
                          <w:rFonts w:cstheme="minorHAnsi"/>
                          <w:sz w:val="16"/>
                        </w:rPr>
                        <w:t>oxins</w:t>
                      </w:r>
                      <w:r w:rsidR="006D16DB">
                        <w:rPr>
                          <w:rFonts w:cstheme="minorHAnsi"/>
                          <w:sz w:val="16"/>
                        </w:rPr>
                        <w:t xml:space="preserve"> (Narcan?)</w:t>
                      </w:r>
                    </w:p>
                    <w:p w14:paraId="3E2672FC" w14:textId="77777777" w:rsidR="00C52BB3" w:rsidRPr="00E07ABE" w:rsidRDefault="00C52BB3">
                      <w:pPr>
                        <w:rPr>
                          <w:rFonts w:cstheme="minorHAnsi"/>
                          <w:sz w:val="18"/>
                        </w:rPr>
                      </w:pPr>
                    </w:p>
                    <w:p w14:paraId="64161373" w14:textId="77777777" w:rsidR="00C52BB3" w:rsidRPr="00E07ABE" w:rsidRDefault="00C52BB3">
                      <w:pPr>
                        <w:rPr>
                          <w:rFonts w:cstheme="minorHAnsi"/>
                          <w:sz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A3618">
        <w:rPr>
          <w:color w:val="F7CAAC" w:themeColor="accent2" w:themeTint="66"/>
          <w:sz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                    </w:t>
      </w:r>
      <w:r w:rsidR="00EC358B">
        <w:rPr>
          <w:color w:val="F7CAAC" w:themeColor="accent2" w:themeTint="66"/>
          <w:sz w:val="28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</w:t>
      </w:r>
      <w:r w:rsidR="009A3618" w:rsidRPr="00DE668A">
        <w:rPr>
          <w:color w:val="F7CAAC" w:themeColor="accent2" w:themeTint="66"/>
          <w:sz w:val="24"/>
          <w:szCs w:val="21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EC358B" w:rsidRPr="00DE668A">
        <w:rPr>
          <w:color w:val="F7CAAC" w:themeColor="accent2" w:themeTint="66"/>
          <w:sz w:val="24"/>
          <w:szCs w:val="21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="00EC358B" w:rsidRPr="00DE668A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</w:t>
      </w:r>
      <w:r w:rsidR="009A3618" w:rsidRPr="00DE668A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 </w:t>
      </w:r>
      <w:r w:rsidR="00DF0D3A" w:rsidRPr="00DE668A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   </w:t>
      </w:r>
      <w:r w:rsidR="009A3618" w:rsidRPr="00DE668A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 </w:t>
      </w:r>
      <w:r w:rsidR="00DE668A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                </w:t>
      </w:r>
      <w:r w:rsidR="00E07ABE">
        <w:rPr>
          <w:b/>
          <w:color w:val="F7CAAC" w:themeColor="accent2" w:themeTint="66"/>
          <w:sz w:val="24"/>
          <w:szCs w:val="21"/>
          <w14:textOutline w14:w="11112" w14:cap="flat" w14:cmpd="sng" w14:algn="ctr">
            <w14:solidFill>
              <w14:srgbClr w14:val="0070C0"/>
            </w14:solidFill>
            <w14:prstDash w14:val="solid"/>
            <w14:round/>
          </w14:textOutline>
        </w:rPr>
        <w:t xml:space="preserve">        </w:t>
      </w:r>
      <w:r w:rsidR="00EC358B" w:rsidRPr="00E07ABE">
        <w:rPr>
          <w:b/>
          <w:color w:val="FF0000"/>
          <w:sz w:val="40"/>
          <w:szCs w:val="28"/>
          <w:u w:val="single"/>
          <w14:textOutline w14:w="11112" w14:cap="flat" w14:cmpd="sng" w14:algn="ctr">
            <w14:solidFill>
              <w14:srgbClr w14:val="FF0000"/>
            </w14:solidFill>
            <w14:prstDash w14:val="solid"/>
            <w14:round/>
          </w14:textOutline>
        </w:rPr>
        <w:t>MATERNAL ARREST</w:t>
      </w:r>
    </w:p>
    <w:sectPr w:rsidR="00241635" w:rsidRPr="00E07ABE" w:rsidSect="00E95572">
      <w:pgSz w:w="12240" w:h="15840"/>
      <w:pgMar w:top="36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122BB"/>
    <w:multiLevelType w:val="hybridMultilevel"/>
    <w:tmpl w:val="37D2D912"/>
    <w:lvl w:ilvl="0" w:tplc="0409000D">
      <w:start w:val="1"/>
      <w:numFmt w:val="bullet"/>
      <w:lvlText w:val=""/>
      <w:lvlJc w:val="left"/>
      <w:pPr>
        <w:ind w:left="22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" w15:restartNumberingAfterBreak="0">
    <w:nsid w:val="0DB61E90"/>
    <w:multiLevelType w:val="hybridMultilevel"/>
    <w:tmpl w:val="4D1C8EE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7985857"/>
    <w:multiLevelType w:val="hybridMultilevel"/>
    <w:tmpl w:val="7E24B11C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18E71D8F"/>
    <w:multiLevelType w:val="hybridMultilevel"/>
    <w:tmpl w:val="38103A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A008C"/>
    <w:multiLevelType w:val="hybridMultilevel"/>
    <w:tmpl w:val="60D8C67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207020F8"/>
    <w:multiLevelType w:val="hybridMultilevel"/>
    <w:tmpl w:val="0F4881AA"/>
    <w:lvl w:ilvl="0" w:tplc="0409000D">
      <w:start w:val="1"/>
      <w:numFmt w:val="bullet"/>
      <w:lvlText w:val=""/>
      <w:lvlJc w:val="left"/>
      <w:pPr>
        <w:ind w:left="25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5" w:hanging="360"/>
      </w:pPr>
      <w:rPr>
        <w:rFonts w:ascii="Wingdings" w:hAnsi="Wingdings" w:hint="default"/>
      </w:rPr>
    </w:lvl>
  </w:abstractNum>
  <w:abstractNum w:abstractNumId="6" w15:restartNumberingAfterBreak="0">
    <w:nsid w:val="22F555E4"/>
    <w:multiLevelType w:val="hybridMultilevel"/>
    <w:tmpl w:val="867EF7F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1D3A63"/>
    <w:multiLevelType w:val="hybridMultilevel"/>
    <w:tmpl w:val="3A6C8C8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0F0354E"/>
    <w:multiLevelType w:val="hybridMultilevel"/>
    <w:tmpl w:val="7B56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9C283D"/>
    <w:multiLevelType w:val="hybridMultilevel"/>
    <w:tmpl w:val="39FE3906"/>
    <w:lvl w:ilvl="0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10" w15:restartNumberingAfterBreak="0">
    <w:nsid w:val="342A6ED2"/>
    <w:multiLevelType w:val="hybridMultilevel"/>
    <w:tmpl w:val="7C62336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353C0062"/>
    <w:multiLevelType w:val="hybridMultilevel"/>
    <w:tmpl w:val="42D8BF2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9041C1B"/>
    <w:multiLevelType w:val="hybridMultilevel"/>
    <w:tmpl w:val="D910D3D4"/>
    <w:lvl w:ilvl="0" w:tplc="206C57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CDE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CEA4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9A65F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DC677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1EE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CF446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3C08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CEED5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8AC3932"/>
    <w:multiLevelType w:val="hybridMultilevel"/>
    <w:tmpl w:val="FB907E0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8E736AD"/>
    <w:multiLevelType w:val="hybridMultilevel"/>
    <w:tmpl w:val="9A0422E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55639F"/>
    <w:multiLevelType w:val="hybridMultilevel"/>
    <w:tmpl w:val="4F62FA3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79A63A5F"/>
    <w:multiLevelType w:val="hybridMultilevel"/>
    <w:tmpl w:val="1FD6DF72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7E1F3A32"/>
    <w:multiLevelType w:val="hybridMultilevel"/>
    <w:tmpl w:val="9ED83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543436">
    <w:abstractNumId w:val="8"/>
  </w:num>
  <w:num w:numId="2" w16cid:durableId="1223373226">
    <w:abstractNumId w:val="17"/>
  </w:num>
  <w:num w:numId="3" w16cid:durableId="606356458">
    <w:abstractNumId w:val="3"/>
  </w:num>
  <w:num w:numId="4" w16cid:durableId="2103647619">
    <w:abstractNumId w:val="0"/>
  </w:num>
  <w:num w:numId="5" w16cid:durableId="1119178309">
    <w:abstractNumId w:val="4"/>
  </w:num>
  <w:num w:numId="6" w16cid:durableId="680277570">
    <w:abstractNumId w:val="5"/>
  </w:num>
  <w:num w:numId="7" w16cid:durableId="1959868415">
    <w:abstractNumId w:val="16"/>
  </w:num>
  <w:num w:numId="8" w16cid:durableId="852690368">
    <w:abstractNumId w:val="10"/>
  </w:num>
  <w:num w:numId="9" w16cid:durableId="762068722">
    <w:abstractNumId w:val="1"/>
  </w:num>
  <w:num w:numId="10" w16cid:durableId="1647082684">
    <w:abstractNumId w:val="11"/>
  </w:num>
  <w:num w:numId="11" w16cid:durableId="490751521">
    <w:abstractNumId w:val="13"/>
  </w:num>
  <w:num w:numId="12" w16cid:durableId="1336155880">
    <w:abstractNumId w:val="2"/>
  </w:num>
  <w:num w:numId="13" w16cid:durableId="159930272">
    <w:abstractNumId w:val="12"/>
  </w:num>
  <w:num w:numId="14" w16cid:durableId="196429774">
    <w:abstractNumId w:val="14"/>
  </w:num>
  <w:num w:numId="15" w16cid:durableId="927885623">
    <w:abstractNumId w:val="9"/>
  </w:num>
  <w:num w:numId="16" w16cid:durableId="1344283257">
    <w:abstractNumId w:val="6"/>
  </w:num>
  <w:num w:numId="17" w16cid:durableId="12845530">
    <w:abstractNumId w:val="7"/>
  </w:num>
  <w:num w:numId="18" w16cid:durableId="96006545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A0D"/>
    <w:rsid w:val="000174B4"/>
    <w:rsid w:val="000D3D5C"/>
    <w:rsid w:val="00115D0D"/>
    <w:rsid w:val="001C1106"/>
    <w:rsid w:val="001F260E"/>
    <w:rsid w:val="00241635"/>
    <w:rsid w:val="003042A5"/>
    <w:rsid w:val="00371A8D"/>
    <w:rsid w:val="0037326F"/>
    <w:rsid w:val="003775FC"/>
    <w:rsid w:val="00385E5C"/>
    <w:rsid w:val="003D1A7E"/>
    <w:rsid w:val="004B356A"/>
    <w:rsid w:val="004B7891"/>
    <w:rsid w:val="005607B6"/>
    <w:rsid w:val="0057599D"/>
    <w:rsid w:val="005D2949"/>
    <w:rsid w:val="006C4CDA"/>
    <w:rsid w:val="006D16DB"/>
    <w:rsid w:val="00747F09"/>
    <w:rsid w:val="007B23B7"/>
    <w:rsid w:val="007C4453"/>
    <w:rsid w:val="007D4271"/>
    <w:rsid w:val="008453EB"/>
    <w:rsid w:val="00852AA7"/>
    <w:rsid w:val="00874A71"/>
    <w:rsid w:val="00957499"/>
    <w:rsid w:val="0098519F"/>
    <w:rsid w:val="009925DF"/>
    <w:rsid w:val="009A3618"/>
    <w:rsid w:val="009F0202"/>
    <w:rsid w:val="00A04F1B"/>
    <w:rsid w:val="00A2511A"/>
    <w:rsid w:val="00B21D97"/>
    <w:rsid w:val="00B23D15"/>
    <w:rsid w:val="00BB5AEC"/>
    <w:rsid w:val="00C15657"/>
    <w:rsid w:val="00C2591E"/>
    <w:rsid w:val="00C52BB3"/>
    <w:rsid w:val="00C67A0D"/>
    <w:rsid w:val="00CA0247"/>
    <w:rsid w:val="00D55A73"/>
    <w:rsid w:val="00DD1367"/>
    <w:rsid w:val="00DE668A"/>
    <w:rsid w:val="00DF0D3A"/>
    <w:rsid w:val="00E051EA"/>
    <w:rsid w:val="00E07ABE"/>
    <w:rsid w:val="00E95572"/>
    <w:rsid w:val="00EC358B"/>
    <w:rsid w:val="00F436B4"/>
    <w:rsid w:val="00F7769E"/>
    <w:rsid w:val="00FB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9313F"/>
  <w15:chartTrackingRefBased/>
  <w15:docId w15:val="{7F113DDC-CB8A-495C-B504-51BB42064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7A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27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27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</Words>
  <Characters>75</Characters>
  <Application>Microsoft Office Word</Application>
  <DocSecurity>0</DocSecurity>
  <Lines>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Hartford Healthcare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Cambria, Joanna</dc:creator>
  <cp:keywords/>
  <dc:description/>
  <cp:lastModifiedBy>Joanna Cambria</cp:lastModifiedBy>
  <cp:revision>5</cp:revision>
  <cp:lastPrinted>2026-04-12T15:21:00Z</cp:lastPrinted>
  <dcterms:created xsi:type="dcterms:W3CDTF">2026-04-12T15:21:00Z</dcterms:created>
  <dcterms:modified xsi:type="dcterms:W3CDTF">2026-06-06T13:00:00Z</dcterms:modified>
</cp:coreProperties>
</file>